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AF" w:rsidRDefault="00805DAF" w:rsidP="00A234E2">
      <w:pPr>
        <w:pStyle w:val="2"/>
        <w:spacing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bookmarkStart w:id="0" w:name="_Toc405145648"/>
      <w:bookmarkStart w:id="1" w:name="_Toc406058977"/>
      <w:bookmarkStart w:id="2" w:name="_Toc409691626"/>
      <w:r>
        <w:rPr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</w:rPr>
        <w:drawing>
          <wp:inline distT="0" distB="0" distL="0" distR="0">
            <wp:extent cx="5939155" cy="7134225"/>
            <wp:effectExtent l="19050" t="0" r="4445" b="0"/>
            <wp:docPr id="1" name="Рисунок 3" descr="C:\Users\Пользователь\Desktop\О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ОО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2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DAF" w:rsidRDefault="00805DAF" w:rsidP="00A234E2">
      <w:pPr>
        <w:pStyle w:val="2"/>
        <w:spacing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</w:p>
    <w:p w:rsidR="00805DAF" w:rsidRDefault="00805DAF" w:rsidP="00A234E2">
      <w:pPr>
        <w:pStyle w:val="2"/>
        <w:spacing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</w:p>
    <w:p w:rsidR="00805DAF" w:rsidRDefault="00805DAF" w:rsidP="00A234E2">
      <w:pPr>
        <w:pStyle w:val="2"/>
        <w:spacing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</w:p>
    <w:p w:rsidR="00805DAF" w:rsidRDefault="00805DAF" w:rsidP="00A234E2">
      <w:pPr>
        <w:pStyle w:val="2"/>
        <w:spacing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</w:p>
    <w:p w:rsidR="00805DAF" w:rsidRDefault="00805DAF" w:rsidP="00A234E2">
      <w:pPr>
        <w:pStyle w:val="2"/>
        <w:spacing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</w:p>
    <w:p w:rsidR="00805DAF" w:rsidRDefault="00805DAF" w:rsidP="00805DAF">
      <w:pPr>
        <w:pStyle w:val="2"/>
        <w:spacing w:line="240" w:lineRule="auto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20"/>
          <w:rFonts w:ascii="Times New Roman" w:hAnsi="Times New Roman" w:cs="Times New Roman"/>
          <w:color w:val="auto"/>
          <w:sz w:val="24"/>
          <w:szCs w:val="24"/>
        </w:rPr>
        <w:t>2022г.</w:t>
      </w:r>
    </w:p>
    <w:p w:rsidR="00C90119" w:rsidRPr="00CC39F2" w:rsidRDefault="00C90119" w:rsidP="00A234E2">
      <w:pPr>
        <w:pStyle w:val="2"/>
        <w:spacing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CC39F2">
        <w:rPr>
          <w:rStyle w:val="20"/>
          <w:rFonts w:ascii="Times New Roman" w:hAnsi="Times New Roman" w:cs="Times New Roman"/>
          <w:color w:val="auto"/>
          <w:sz w:val="24"/>
          <w:szCs w:val="24"/>
        </w:rPr>
        <w:lastRenderedPageBreak/>
        <w:t>Рабочая программа учебного предмета «</w:t>
      </w:r>
      <w:r w:rsidR="00F51C2E" w:rsidRPr="00CC39F2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Основы безопасности </w:t>
      </w:r>
      <w:r w:rsidR="00A234E2" w:rsidRPr="00CC39F2">
        <w:rPr>
          <w:rStyle w:val="20"/>
          <w:rFonts w:ascii="Times New Roman" w:hAnsi="Times New Roman" w:cs="Times New Roman"/>
          <w:color w:val="auto"/>
          <w:sz w:val="24"/>
          <w:szCs w:val="24"/>
        </w:rPr>
        <w:t>жизнедеятельности</w:t>
      </w:r>
      <w:r w:rsidR="005251D8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» для обучающихся </w:t>
      </w:r>
      <w:r w:rsidRPr="00CC39F2">
        <w:rPr>
          <w:rStyle w:val="20"/>
          <w:rFonts w:ascii="Times New Roman" w:hAnsi="Times New Roman" w:cs="Times New Roman"/>
          <w:color w:val="auto"/>
          <w:sz w:val="24"/>
          <w:szCs w:val="24"/>
        </w:rPr>
        <w:t>составлена на основе требований к результатам освоения ООП ООО</w:t>
      </w:r>
      <w:r w:rsidR="00A234E2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(ФГОС)</w:t>
      </w:r>
      <w:r w:rsidRPr="00CC39F2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МКОУ «Зябинская СОШ».</w:t>
      </w:r>
    </w:p>
    <w:p w:rsidR="00C90119" w:rsidRDefault="00C90119" w:rsidP="00C90119">
      <w:pPr>
        <w:pStyle w:val="2"/>
        <w:spacing w:line="240" w:lineRule="auto"/>
        <w:rPr>
          <w:rStyle w:val="20"/>
          <w:b/>
          <w:sz w:val="24"/>
          <w:szCs w:val="24"/>
        </w:rPr>
      </w:pPr>
    </w:p>
    <w:p w:rsidR="00C90119" w:rsidRPr="00A234E2" w:rsidRDefault="00C90119" w:rsidP="00A234E2">
      <w:pPr>
        <w:suppressAutoHyphens/>
        <w:spacing w:after="0" w:line="240" w:lineRule="auto"/>
        <w:jc w:val="center"/>
        <w:rPr>
          <w:rStyle w:val="20"/>
          <w:rFonts w:ascii="Times New Roman" w:eastAsia="Times New Roman" w:hAnsi="Times New Roman" w:cs="Times New Roman"/>
          <w:bCs w:val="0"/>
          <w:color w:val="auto"/>
          <w:sz w:val="24"/>
          <w:szCs w:val="22"/>
          <w:lang w:eastAsia="ar-SA"/>
        </w:rPr>
      </w:pPr>
      <w:r w:rsidRPr="00A234E2">
        <w:rPr>
          <w:rFonts w:ascii="Times New Roman" w:eastAsia="Times New Roman" w:hAnsi="Times New Roman" w:cs="Times New Roman"/>
          <w:b/>
          <w:sz w:val="24"/>
          <w:lang w:eastAsia="ar-SA"/>
        </w:rPr>
        <w:t xml:space="preserve">ЛИЧНОСТНЫЕ, МЕТАПРЕДМЕТНЫЕ, ПРЕДМЕТНЫЕ РЕЗУЛЬТАТЫ </w:t>
      </w:r>
      <w:r w:rsidR="00A234E2">
        <w:rPr>
          <w:rFonts w:ascii="Times New Roman" w:eastAsia="Times New Roman" w:hAnsi="Times New Roman" w:cs="Times New Roman"/>
          <w:b/>
          <w:sz w:val="24"/>
          <w:lang w:eastAsia="ar-SA"/>
        </w:rPr>
        <w:t>О</w:t>
      </w:r>
      <w:r w:rsidRPr="00A234E2">
        <w:rPr>
          <w:rFonts w:ascii="Times New Roman" w:eastAsia="Times New Roman" w:hAnsi="Times New Roman" w:cs="Times New Roman"/>
          <w:b/>
          <w:sz w:val="24"/>
          <w:lang w:eastAsia="ar-SA"/>
        </w:rPr>
        <w:t>СВОЕНИЯ УЧЕБНОГО ПРЕДМЕТА</w:t>
      </w:r>
    </w:p>
    <w:p w:rsidR="00A234E2" w:rsidRDefault="00A234E2" w:rsidP="00A234E2">
      <w:pPr>
        <w:pStyle w:val="2"/>
        <w:spacing w:before="0" w:line="240" w:lineRule="auto"/>
        <w:jc w:val="center"/>
        <w:rPr>
          <w:rStyle w:val="20"/>
          <w:rFonts w:ascii="Times New Roman" w:hAnsi="Times New Roman" w:cs="Times New Roman"/>
          <w:b/>
          <w:color w:val="auto"/>
          <w:sz w:val="24"/>
          <w:szCs w:val="24"/>
        </w:rPr>
      </w:pPr>
    </w:p>
    <w:p w:rsidR="0038747E" w:rsidRPr="00A234E2" w:rsidRDefault="00C90119" w:rsidP="00A234E2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A234E2">
        <w:rPr>
          <w:rStyle w:val="20"/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</w:t>
      </w:r>
      <w:bookmarkEnd w:id="0"/>
      <w:bookmarkEnd w:id="1"/>
      <w:bookmarkEnd w:id="2"/>
      <w:r w:rsidRPr="00A234E2">
        <w:rPr>
          <w:rStyle w:val="20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38747E" w:rsidRPr="0038747E" w:rsidRDefault="00C90119" w:rsidP="0038747E">
      <w:pPr>
        <w:pStyle w:val="a4"/>
        <w:numPr>
          <w:ilvl w:val="0"/>
          <w:numId w:val="1"/>
        </w:numPr>
        <w:tabs>
          <w:tab w:val="left" w:pos="108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6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Российская гражданская идентичность </w:t>
      </w:r>
      <w:r w:rsidRPr="00876A10">
        <w:rPr>
          <w:rFonts w:ascii="Times New Roman" w:eastAsia="Times New Roman" w:hAnsi="Times New Roman" w:cs="Times New Roman"/>
          <w:sz w:val="24"/>
          <w:szCs w:val="24"/>
        </w:rPr>
        <w:t>(патриотизм,</w:t>
      </w:r>
      <w:r w:rsidR="00F51C2E" w:rsidRPr="0087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A10">
        <w:rPr>
          <w:rFonts w:ascii="Times New Roman" w:eastAsia="Times New Roman" w:hAnsi="Times New Roman" w:cs="Times New Roman"/>
          <w:sz w:val="24"/>
          <w:szCs w:val="24"/>
        </w:rPr>
        <w:t>уважение к Отечеству,</w:t>
      </w:r>
      <w:r w:rsidR="00F51C2E" w:rsidRPr="0087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A1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51C2E" w:rsidRPr="0087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A10">
        <w:rPr>
          <w:rFonts w:ascii="Times New Roman" w:eastAsia="Times New Roman" w:hAnsi="Times New Roman" w:cs="Times New Roman"/>
          <w:sz w:val="24"/>
          <w:szCs w:val="24"/>
        </w:rPr>
        <w:t>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</w:t>
      </w:r>
      <w:r w:rsidR="00876A10" w:rsidRPr="00876A1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6A10" w:rsidRPr="00876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8747E" w:rsidRPr="0038747E" w:rsidRDefault="00C90119" w:rsidP="0038747E">
      <w:pPr>
        <w:pStyle w:val="a4"/>
        <w:numPr>
          <w:ilvl w:val="0"/>
          <w:numId w:val="1"/>
        </w:numPr>
        <w:tabs>
          <w:tab w:val="left" w:pos="108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Готовность и способность обучающихся к саморазвитию и самообразованию </w:t>
      </w:r>
      <w:r w:rsidRPr="00CC39F2">
        <w:rPr>
          <w:rFonts w:ascii="Times New Roman" w:eastAsia="Times New Roman" w:hAnsi="Times New Roman" w:cs="Times New Roman"/>
          <w:sz w:val="24"/>
          <w:szCs w:val="24"/>
        </w:rPr>
        <w:t>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</w:t>
      </w:r>
      <w:r w:rsidR="003874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C39F2" w:rsidRPr="00CC39F2" w:rsidRDefault="00C90119" w:rsidP="00CC39F2">
      <w:pPr>
        <w:pStyle w:val="a4"/>
        <w:numPr>
          <w:ilvl w:val="0"/>
          <w:numId w:val="1"/>
        </w:numPr>
        <w:tabs>
          <w:tab w:val="left" w:pos="1086"/>
        </w:tabs>
        <w:spacing w:after="0" w:line="233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C3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Развитое моральное сознание и компетентность в решении моральных проблем </w:t>
      </w:r>
    </w:p>
    <w:p w:rsidR="00C90119" w:rsidRPr="00CC39F2" w:rsidRDefault="00C90119" w:rsidP="00C90119">
      <w:pPr>
        <w:pStyle w:val="a4"/>
        <w:tabs>
          <w:tab w:val="left" w:pos="1086"/>
        </w:tabs>
        <w:spacing w:after="0" w:line="233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9F2">
        <w:rPr>
          <w:rFonts w:ascii="Times New Roman" w:eastAsia="Times New Roman" w:hAnsi="Times New Roman" w:cs="Times New Roman"/>
          <w:iCs/>
          <w:sz w:val="24"/>
          <w:szCs w:val="24"/>
        </w:rPr>
        <w:t>на основе личностного выбора,</w:t>
      </w:r>
      <w:r w:rsidR="00876A10" w:rsidRPr="00CC39F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C39F2">
        <w:rPr>
          <w:rFonts w:ascii="Times New Roman" w:eastAsia="Times New Roman" w:hAnsi="Times New Roman" w:cs="Times New Roman"/>
          <w:iCs/>
          <w:sz w:val="24"/>
          <w:szCs w:val="24"/>
        </w:rPr>
        <w:t>формирование нравственных чувств и</w:t>
      </w:r>
      <w:r w:rsidR="00D5087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C39F2">
        <w:rPr>
          <w:rFonts w:ascii="Times New Roman" w:eastAsia="Times New Roman" w:hAnsi="Times New Roman" w:cs="Times New Roman"/>
          <w:iCs/>
          <w:sz w:val="24"/>
          <w:szCs w:val="24"/>
        </w:rPr>
        <w:t xml:space="preserve">нравственного поведения, осознанного и ответственного отношения к собственным поступкам </w:t>
      </w:r>
      <w:r w:rsidRPr="00CC39F2">
        <w:rPr>
          <w:rFonts w:ascii="Times New Roman" w:eastAsia="Times New Roman" w:hAnsi="Times New Roman" w:cs="Times New Roman"/>
          <w:sz w:val="24"/>
          <w:szCs w:val="24"/>
        </w:rPr>
        <w:t>(способность к нравственному самосовершенствованию;</w:t>
      </w:r>
      <w:r w:rsidR="00876A10" w:rsidRPr="00CC3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39F2">
        <w:rPr>
          <w:rFonts w:ascii="Times New Roman" w:eastAsia="Times New Roman" w:hAnsi="Times New Roman" w:cs="Times New Roman"/>
          <w:sz w:val="24"/>
          <w:szCs w:val="24"/>
        </w:rPr>
        <w:t>знание основных норм морали.</w:t>
      </w:r>
      <w:r w:rsidR="00876A10" w:rsidRPr="00CC3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39F2">
        <w:rPr>
          <w:rFonts w:ascii="Times New Roman" w:eastAsia="Times New Roman" w:hAnsi="Times New Roman" w:cs="Times New Roman"/>
          <w:iCs/>
          <w:sz w:val="24"/>
          <w:szCs w:val="24"/>
        </w:rPr>
        <w:t>Сформированность ответственного</w:t>
      </w:r>
      <w:r w:rsidR="00876A10" w:rsidRPr="00CC39F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C39F2">
        <w:rPr>
          <w:rFonts w:ascii="Times New Roman" w:eastAsia="Times New Roman" w:hAnsi="Times New Roman" w:cs="Times New Roman"/>
          <w:iCs/>
          <w:sz w:val="24"/>
          <w:szCs w:val="24"/>
        </w:rPr>
        <w:t>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C90119" w:rsidRDefault="00C90119" w:rsidP="00C90119">
      <w:pPr>
        <w:pStyle w:val="a4"/>
        <w:numPr>
          <w:ilvl w:val="0"/>
          <w:numId w:val="1"/>
        </w:numPr>
        <w:tabs>
          <w:tab w:val="left" w:pos="1078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4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C90119" w:rsidRPr="0031049F" w:rsidRDefault="00C90119" w:rsidP="00C90119">
      <w:pPr>
        <w:pStyle w:val="a4"/>
        <w:numPr>
          <w:ilvl w:val="0"/>
          <w:numId w:val="1"/>
        </w:numPr>
        <w:tabs>
          <w:tab w:val="left" w:pos="1078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4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  <w:r w:rsidRPr="003104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Готовность и способность вести диалог с другими людьми и достигать в нем взаимопонимания </w:t>
      </w:r>
      <w:r w:rsidRPr="0031049F">
        <w:rPr>
          <w:rFonts w:ascii="Times New Roman" w:eastAsia="Times New Roman" w:hAnsi="Times New Roman" w:cs="Times New Roman"/>
          <w:sz w:val="24"/>
          <w:szCs w:val="24"/>
        </w:rPr>
        <w:t>(идентификация себя как полноправного субъекта общения,</w:t>
      </w:r>
      <w:r w:rsidR="00CC3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49F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="00CC3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49F"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r w:rsidRPr="0031049F">
        <w:rPr>
          <w:rFonts w:ascii="Times New Roman" w:eastAsia="Times New Roman" w:hAnsi="Times New Roman" w:cs="Times New Roman"/>
          <w:sz w:val="24"/>
          <w:szCs w:val="24"/>
        </w:rPr>
        <w:t>конструированию образа партнера по диалогу, готовность к конструированию образа допустимых способов диалога, готовность и способность к ведению переговоров).</w:t>
      </w:r>
    </w:p>
    <w:p w:rsidR="00C90119" w:rsidRPr="0031049F" w:rsidRDefault="00C90119" w:rsidP="00C90119">
      <w:pPr>
        <w:pStyle w:val="a4"/>
        <w:numPr>
          <w:ilvl w:val="0"/>
          <w:numId w:val="1"/>
        </w:numPr>
        <w:tabs>
          <w:tab w:val="left" w:pos="1078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4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Освоенность социальных норм, правил поведения, ролей и форм социальной жизни в группах и сообществах. </w:t>
      </w:r>
      <w:r w:rsidR="00A234E2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1049F">
        <w:rPr>
          <w:rFonts w:ascii="Times New Roman" w:eastAsia="Times New Roman" w:hAnsi="Times New Roman" w:cs="Times New Roman"/>
          <w:sz w:val="24"/>
          <w:szCs w:val="24"/>
        </w:rPr>
        <w:t>ормирование готовности к участию в</w:t>
      </w:r>
      <w:r w:rsidR="00CC3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49F">
        <w:rPr>
          <w:rFonts w:ascii="Times New Roman" w:eastAsia="Times New Roman" w:hAnsi="Times New Roman" w:cs="Times New Roman"/>
          <w:sz w:val="24"/>
          <w:szCs w:val="24"/>
        </w:rPr>
        <w:t>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C90119" w:rsidRPr="0031049F" w:rsidRDefault="00C90119" w:rsidP="00C90119">
      <w:pPr>
        <w:pStyle w:val="a4"/>
        <w:numPr>
          <w:ilvl w:val="0"/>
          <w:numId w:val="1"/>
        </w:num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49F">
        <w:rPr>
          <w:rFonts w:ascii="Times New Roman" w:eastAsia="Times New Roman" w:hAnsi="Times New Roman" w:cs="Times New Roman"/>
          <w:b/>
          <w:bCs/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C90119" w:rsidRPr="0031049F" w:rsidRDefault="00C90119" w:rsidP="00C90119">
      <w:pPr>
        <w:pStyle w:val="a4"/>
        <w:numPr>
          <w:ilvl w:val="0"/>
          <w:numId w:val="1"/>
        </w:num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4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</w:t>
      </w:r>
      <w:r w:rsidRPr="0031049F">
        <w:rPr>
          <w:rFonts w:ascii="Times New Roman" w:eastAsia="Times New Roman" w:hAnsi="Times New Roman" w:cs="Times New Roman"/>
          <w:sz w:val="24"/>
          <w:szCs w:val="24"/>
        </w:rPr>
        <w:lastRenderedPageBreak/>
        <w:t>(способность понимать эстетическое, эмоционально-ценностное видение окружающего мира; уважение к истории культуры своего Отечества</w:t>
      </w:r>
      <w:r w:rsidR="00A234E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4F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0119" w:rsidRPr="00816E39" w:rsidRDefault="00C90119" w:rsidP="00C90119">
      <w:pPr>
        <w:pStyle w:val="a4"/>
        <w:numPr>
          <w:ilvl w:val="0"/>
          <w:numId w:val="1"/>
        </w:num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4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</w:t>
      </w:r>
      <w:r w:rsidRPr="0031049F">
        <w:rPr>
          <w:rFonts w:ascii="Times New Roman" w:eastAsia="Times New Roman" w:hAnsi="Times New Roman" w:cs="Times New Roman"/>
          <w:sz w:val="24"/>
          <w:szCs w:val="24"/>
        </w:rPr>
        <w:t>(готовность к исследованию природы,</w:t>
      </w:r>
      <w:r w:rsidR="00834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49F">
        <w:rPr>
          <w:rFonts w:ascii="Times New Roman" w:eastAsia="Times New Roman" w:hAnsi="Times New Roman" w:cs="Times New Roman"/>
          <w:sz w:val="24"/>
          <w:szCs w:val="24"/>
        </w:rPr>
        <w:t>к занятиям</w:t>
      </w:r>
      <w:r w:rsidR="00834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34E2">
        <w:rPr>
          <w:rFonts w:ascii="Times New Roman" w:eastAsia="Times New Roman" w:hAnsi="Times New Roman" w:cs="Times New Roman"/>
          <w:sz w:val="24"/>
          <w:szCs w:val="24"/>
        </w:rPr>
        <w:t>сельскохозяйственным трудом</w:t>
      </w:r>
      <w:r w:rsidRPr="0031049F">
        <w:rPr>
          <w:rFonts w:ascii="Times New Roman" w:eastAsia="Times New Roman" w:hAnsi="Times New Roman" w:cs="Times New Roman"/>
          <w:sz w:val="24"/>
          <w:szCs w:val="24"/>
        </w:rPr>
        <w:t>, к занятиям туризмом, в том числе экотуризмом, к осуществлению природоохранной деятельности</w:t>
      </w:r>
      <w:r w:rsidR="000A21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34E2" w:rsidRDefault="00A234E2" w:rsidP="00801B19">
      <w:pPr>
        <w:tabs>
          <w:tab w:val="left" w:pos="1076"/>
        </w:tabs>
        <w:spacing w:after="0" w:line="233" w:lineRule="auto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</w:p>
    <w:p w:rsidR="00801B19" w:rsidRPr="000A21EC" w:rsidRDefault="00801B19" w:rsidP="00801B19">
      <w:pPr>
        <w:tabs>
          <w:tab w:val="left" w:pos="1076"/>
        </w:tabs>
        <w:spacing w:after="0" w:line="233" w:lineRule="auto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0A21EC">
        <w:rPr>
          <w:rStyle w:val="20"/>
          <w:rFonts w:ascii="Times New Roman" w:hAnsi="Times New Roman" w:cs="Times New Roman"/>
          <w:color w:val="auto"/>
          <w:sz w:val="24"/>
          <w:szCs w:val="24"/>
        </w:rPr>
        <w:t>Метапредметные результаты</w:t>
      </w:r>
    </w:p>
    <w:p w:rsidR="00801B19" w:rsidRPr="000A21EC" w:rsidRDefault="00801B19" w:rsidP="00801B19">
      <w:pPr>
        <w:tabs>
          <w:tab w:val="left" w:pos="1076"/>
        </w:tabs>
        <w:spacing w:after="0" w:line="233" w:lineRule="auto"/>
        <w:jc w:val="center"/>
        <w:rPr>
          <w:rStyle w:val="20"/>
          <w:color w:val="auto"/>
          <w:sz w:val="24"/>
          <w:szCs w:val="24"/>
        </w:rPr>
      </w:pPr>
    </w:p>
    <w:p w:rsidR="00801B19" w:rsidRDefault="00801B19" w:rsidP="00801B19">
      <w:pPr>
        <w:tabs>
          <w:tab w:val="left" w:pos="1076"/>
        </w:tabs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p w:rsidR="00801B19" w:rsidRPr="00C527A4" w:rsidRDefault="00801B19" w:rsidP="00801B19">
      <w:p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801B19" w:rsidRPr="00EC2AC9" w:rsidRDefault="00801B19" w:rsidP="00801B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C2AC9">
        <w:rPr>
          <w:rFonts w:ascii="Times New Roman" w:eastAsiaTheme="minorEastAsia" w:hAnsi="Times New Roman" w:cs="Times New Roman"/>
          <w:sz w:val="24"/>
          <w:szCs w:val="24"/>
          <w:u w:val="single"/>
        </w:rPr>
        <w:t>Умение совместно с педагогом и сверстниками: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</w:t>
      </w:r>
      <w:r w:rsidRPr="00EC2AC9">
        <w:rPr>
          <w:sz w:val="24"/>
          <w:szCs w:val="24"/>
        </w:rPr>
        <w:t>; в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ладеть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основами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самооценки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(анализировать собственную </w:t>
      </w:r>
      <w:r w:rsidRPr="00BF20EC">
        <w:rPr>
          <w:rFonts w:ascii="Times New Roman" w:eastAsiaTheme="minorEastAsia" w:hAnsi="Times New Roman" w:cs="Times New Roman"/>
          <w:sz w:val="24"/>
          <w:szCs w:val="24"/>
        </w:rPr>
        <w:t>учебн</w:t>
      </w:r>
      <w:r>
        <w:rPr>
          <w:rFonts w:ascii="Times New Roman" w:eastAsiaTheme="minorEastAsia" w:hAnsi="Times New Roman" w:cs="Times New Roman"/>
          <w:sz w:val="24"/>
          <w:szCs w:val="24"/>
        </w:rPr>
        <w:t>ую и познавательную деятельность)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801B19" w:rsidRDefault="00801B19" w:rsidP="00801B19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УУД</w:t>
      </w:r>
    </w:p>
    <w:p w:rsidR="00801B19" w:rsidRDefault="00801B19" w:rsidP="00801B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</w:rPr>
      </w:pPr>
      <w:r w:rsidRPr="00EC2AC9">
        <w:rPr>
          <w:rFonts w:ascii="Times New Roman" w:eastAsiaTheme="minorEastAsia" w:hAnsi="Times New Roman" w:cs="Times New Roman"/>
          <w:sz w:val="24"/>
        </w:rPr>
        <w:t>Умение определять понятия, создавать обобщения, устанавливать аналогии, классифицировать,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выбирать основания и критерии для классификации. Умение создавать, применять и преобразовывать знаки и символы, модели и схемы для решения учебных и познавательных задач. Смысловое чтение</w:t>
      </w:r>
      <w:r>
        <w:rPr>
          <w:rFonts w:ascii="Times New Roman" w:eastAsiaTheme="minorEastAsia" w:hAnsi="Times New Roman" w:cs="Times New Roman"/>
          <w:sz w:val="24"/>
        </w:rPr>
        <w:t xml:space="preserve"> - работа с текстом: умение находить опорные слова, составлять план, определять его идею</w:t>
      </w:r>
      <w:r w:rsidRPr="00EC2AC9">
        <w:rPr>
          <w:rFonts w:ascii="Times New Roman" w:eastAsiaTheme="minorEastAsia" w:hAnsi="Times New Roman" w:cs="Times New Roman"/>
          <w:sz w:val="24"/>
        </w:rPr>
        <w:t>. Формирование и развитие экологического мышления</w:t>
      </w:r>
      <w:r>
        <w:rPr>
          <w:rFonts w:ascii="Times New Roman" w:eastAsiaTheme="minorEastAsia" w:hAnsi="Times New Roman" w:cs="Times New Roman"/>
          <w:sz w:val="24"/>
        </w:rPr>
        <w:t xml:space="preserve"> (</w:t>
      </w:r>
      <w:r w:rsidRPr="0090233D">
        <w:rPr>
          <w:rFonts w:ascii="Times New Roman" w:eastAsiaTheme="minorEastAsia" w:hAnsi="Times New Roman" w:cs="Times New Roman"/>
          <w:sz w:val="24"/>
        </w:rPr>
        <w:t>определять св</w:t>
      </w:r>
      <w:r>
        <w:rPr>
          <w:rFonts w:ascii="Times New Roman" w:eastAsiaTheme="minorEastAsia" w:hAnsi="Times New Roman" w:cs="Times New Roman"/>
          <w:sz w:val="24"/>
        </w:rPr>
        <w:t xml:space="preserve">ое отношение к природной среде; </w:t>
      </w:r>
      <w:r w:rsidRPr="0090233D">
        <w:rPr>
          <w:rFonts w:ascii="Times New Roman" w:eastAsiaTheme="minorEastAsia" w:hAnsi="Times New Roman" w:cs="Times New Roman"/>
          <w:sz w:val="24"/>
        </w:rPr>
        <w:t>анализировать влияние экологических факторов на с</w:t>
      </w:r>
      <w:r>
        <w:rPr>
          <w:rFonts w:ascii="Times New Roman" w:eastAsiaTheme="minorEastAsia" w:hAnsi="Times New Roman" w:cs="Times New Roman"/>
          <w:sz w:val="24"/>
        </w:rPr>
        <w:t xml:space="preserve">реду обитания живых организмов; </w:t>
      </w:r>
      <w:r w:rsidRPr="0090233D">
        <w:rPr>
          <w:rFonts w:ascii="Times New Roman" w:eastAsiaTheme="minorEastAsia" w:hAnsi="Times New Roman" w:cs="Times New Roman"/>
          <w:sz w:val="24"/>
        </w:rPr>
        <w:t>выражать свое отношение к природе через рисунки, сочинения, творческие работы.</w:t>
      </w:r>
      <w:r>
        <w:rPr>
          <w:rFonts w:ascii="Times New Roman" w:eastAsiaTheme="minorEastAsia" w:hAnsi="Times New Roman" w:cs="Times New Roman"/>
          <w:sz w:val="24"/>
        </w:rPr>
        <w:t>)</w:t>
      </w:r>
      <w:r w:rsidRPr="00EC2AC9">
        <w:rPr>
          <w:rFonts w:ascii="Times New Roman" w:eastAsiaTheme="minorEastAsia" w:hAnsi="Times New Roman" w:cs="Times New Roman"/>
          <w:sz w:val="24"/>
        </w:rPr>
        <w:t>. Развитие   мотивации   к   овладению культурой активного использования словарей и других поисковых систем.</w:t>
      </w:r>
      <w:r w:rsidRPr="00EC2AC9">
        <w:rPr>
          <w:rFonts w:ascii="Times New Roman" w:eastAsiaTheme="minorEastAsia" w:hAnsi="Times New Roman" w:cs="Times New Roman"/>
          <w:sz w:val="24"/>
        </w:rPr>
        <w:tab/>
      </w:r>
    </w:p>
    <w:p w:rsidR="00801B19" w:rsidRDefault="00801B19" w:rsidP="00801B19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УУД</w:t>
      </w:r>
    </w:p>
    <w:p w:rsidR="00801B19" w:rsidRPr="005251D8" w:rsidRDefault="00801B19" w:rsidP="005251D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</w:rPr>
      </w:pPr>
      <w:r w:rsidRPr="00EC2AC9">
        <w:rPr>
          <w:rFonts w:ascii="Times New Roman" w:eastAsiaTheme="minorEastAsia" w:hAnsi="Times New Roman" w:cs="Times New Roman"/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  <w:r w:rsidRPr="00BF20EC">
        <w:rPr>
          <w:rFonts w:ascii="Times New Roman" w:eastAsiaTheme="minorEastAsia" w:hAnsi="Times New Roman" w:cs="Times New Roman"/>
          <w:sz w:val="24"/>
        </w:rPr>
        <w:t xml:space="preserve"> Умение при </w:t>
      </w:r>
      <w:r w:rsidRPr="00EC2AC9">
        <w:rPr>
          <w:rFonts w:ascii="Times New Roman" w:eastAsiaTheme="minorEastAsia" w:hAnsi="Times New Roman" w:cs="Times New Roman"/>
          <w:sz w:val="24"/>
        </w:rPr>
        <w:t>сопровождении учителя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использовать речевые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средства в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соответствии с задачей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коммуникации для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выражения своих чувств,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мыслей и потребностей для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планирования и регуляции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своей деятельности; владение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устной и письменной речью,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монологической контекстной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 xml:space="preserve">речью. </w:t>
      </w:r>
      <w:r w:rsidRPr="00BF20EC">
        <w:rPr>
          <w:rFonts w:ascii="Times New Roman" w:eastAsiaTheme="minorEastAsia" w:hAnsi="Times New Roman" w:cs="Times New Roman"/>
          <w:sz w:val="24"/>
        </w:rPr>
        <w:t>Умение совместно с педагогом и сверстниками формировать и развивать компетентности в области использования информационно-коммуникационных технологий (</w:t>
      </w:r>
      <w:r w:rsidRPr="00BF20EC">
        <w:rPr>
          <w:rFonts w:ascii="Times New Roman" w:hAnsi="Times New Roman" w:cs="Times New Roman"/>
          <w:sz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</w:t>
      </w:r>
      <w:r w:rsidRPr="00BF20EC">
        <w:rPr>
          <w:rFonts w:ascii="Times New Roman" w:eastAsiaTheme="minorEastAsia" w:hAnsi="Times New Roman" w:cs="Times New Roman"/>
          <w:sz w:val="24"/>
        </w:rPr>
        <w:t>).</w:t>
      </w:r>
    </w:p>
    <w:p w:rsidR="00801B19" w:rsidRDefault="00801B19" w:rsidP="00A234E2">
      <w:pPr>
        <w:tabs>
          <w:tab w:val="left" w:pos="10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:rsidR="00801B19" w:rsidRPr="00C527A4" w:rsidRDefault="00801B19" w:rsidP="00801B19">
      <w:p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801B19" w:rsidRPr="00EC2AC9" w:rsidRDefault="00801B19" w:rsidP="00801B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F20EC">
        <w:rPr>
          <w:rFonts w:ascii="Times New Roman" w:eastAsiaTheme="minorEastAsia" w:hAnsi="Times New Roman" w:cs="Times New Roman"/>
          <w:sz w:val="24"/>
          <w:szCs w:val="24"/>
          <w:u w:val="single"/>
        </w:rPr>
        <w:t>Умение совместно вгруппах при сопровождении</w:t>
      </w:r>
      <w:r w:rsidRPr="00C527A4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учителя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определять цели обучения,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ставить и формулировать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новые задачи в учебе 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познавательной деятельности,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развивать мотивы и интересы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своей познавательной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деятельности;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планировать пути достижения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целей, в том числе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альтернативные,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осознанно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выбирать наиболее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эффективные способы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решения учебных и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познавательных задач; соотносить свои действия с планируемыми результатами, осуществлять контроль своей деятельности в процессе достижения 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lastRenderedPageBreak/>
        <w:t>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</w:t>
      </w:r>
      <w:r w:rsidRPr="00C527A4">
        <w:rPr>
          <w:rFonts w:ascii="Times New Roman" w:hAnsi="Times New Roman" w:cs="Times New Roman"/>
          <w:sz w:val="24"/>
          <w:szCs w:val="24"/>
        </w:rPr>
        <w:t>; в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ладеть основами </w:t>
      </w:r>
      <w:r w:rsidRPr="008E288D">
        <w:rPr>
          <w:rFonts w:ascii="Times New Roman" w:eastAsiaTheme="minorEastAsia" w:hAnsi="Times New Roman" w:cs="Times New Roman"/>
          <w:sz w:val="24"/>
          <w:szCs w:val="24"/>
        </w:rPr>
        <w:t>принятия решения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 (анализировать учебную и познавательную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выводы; принимать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решение в учебной ситуации 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 xml:space="preserve">и нести за него </w:t>
      </w:r>
      <w:r>
        <w:rPr>
          <w:rFonts w:ascii="Times New Roman" w:eastAsiaTheme="minorEastAsia" w:hAnsi="Times New Roman" w:cs="Times New Roman"/>
          <w:sz w:val="24"/>
          <w:szCs w:val="24"/>
        </w:rPr>
        <w:t>ответственность</w:t>
      </w:r>
      <w:r w:rsidRPr="00C527A4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801B19" w:rsidRDefault="00801B19" w:rsidP="00801B19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УУД</w:t>
      </w:r>
    </w:p>
    <w:p w:rsidR="00801B19" w:rsidRDefault="00801B19" w:rsidP="00801B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</w:rPr>
      </w:pPr>
      <w:r w:rsidRPr="00EC2AC9">
        <w:rPr>
          <w:rFonts w:ascii="Times New Roman" w:eastAsiaTheme="minorEastAsia" w:hAnsi="Times New Roman" w:cs="Times New Roman"/>
          <w:sz w:val="24"/>
        </w:rPr>
        <w:t>Умение определять понятия, создавать обобщения, устанавливать аналогии, классифицировать,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</w:rPr>
        <w:t>выбирать основания и критерии для классификации. Умение создавать, применять и преобразовывать знаки и символы, модели и схемы для решения учебных и познавательных задач. Смысловое чтение</w:t>
      </w:r>
      <w:r>
        <w:rPr>
          <w:rFonts w:ascii="Times New Roman" w:eastAsiaTheme="minorEastAsia" w:hAnsi="Times New Roman" w:cs="Times New Roman"/>
          <w:sz w:val="24"/>
        </w:rPr>
        <w:t xml:space="preserve"> - работа с текстом: умение находить опорные слова, составлять план,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устанавливать взаимосвязь описанных в тексте событий, явлений, процессов определять его идею</w:t>
      </w:r>
      <w:r w:rsidRPr="00EC2AC9">
        <w:rPr>
          <w:rFonts w:ascii="Times New Roman" w:eastAsiaTheme="minorEastAsia" w:hAnsi="Times New Roman" w:cs="Times New Roman"/>
          <w:sz w:val="24"/>
        </w:rPr>
        <w:t>. Формирование и развитие экологического мышления</w:t>
      </w:r>
      <w:r>
        <w:rPr>
          <w:rFonts w:ascii="Times New Roman" w:eastAsiaTheme="minorEastAsia" w:hAnsi="Times New Roman" w:cs="Times New Roman"/>
          <w:sz w:val="24"/>
        </w:rPr>
        <w:t xml:space="preserve"> (</w:t>
      </w:r>
      <w:r w:rsidRPr="0090233D">
        <w:rPr>
          <w:rFonts w:ascii="Times New Roman" w:eastAsiaTheme="minorEastAsia" w:hAnsi="Times New Roman" w:cs="Times New Roman"/>
          <w:sz w:val="24"/>
        </w:rPr>
        <w:t>определять св</w:t>
      </w:r>
      <w:r>
        <w:rPr>
          <w:rFonts w:ascii="Times New Roman" w:eastAsiaTheme="minorEastAsia" w:hAnsi="Times New Roman" w:cs="Times New Roman"/>
          <w:sz w:val="24"/>
        </w:rPr>
        <w:t xml:space="preserve">ое отношение к природной среде; </w:t>
      </w:r>
      <w:r w:rsidRPr="0090233D">
        <w:rPr>
          <w:rFonts w:ascii="Times New Roman" w:eastAsiaTheme="minorEastAsia" w:hAnsi="Times New Roman" w:cs="Times New Roman"/>
          <w:sz w:val="24"/>
        </w:rPr>
        <w:t>анализировать влияние экологических факторов на с</w:t>
      </w:r>
      <w:r>
        <w:rPr>
          <w:rFonts w:ascii="Times New Roman" w:eastAsiaTheme="minorEastAsia" w:hAnsi="Times New Roman" w:cs="Times New Roman"/>
          <w:sz w:val="24"/>
        </w:rPr>
        <w:t xml:space="preserve">реду обитания живых организмов; </w:t>
      </w:r>
      <w:r w:rsidRPr="0090233D">
        <w:rPr>
          <w:rFonts w:ascii="Times New Roman" w:eastAsiaTheme="minorEastAsia" w:hAnsi="Times New Roman" w:cs="Times New Roman"/>
          <w:sz w:val="24"/>
        </w:rPr>
        <w:t>выражать свое отношение к природе через рисунки, сочинения, творческие работы.</w:t>
      </w:r>
      <w:r>
        <w:rPr>
          <w:rFonts w:ascii="Times New Roman" w:eastAsiaTheme="minorEastAsia" w:hAnsi="Times New Roman" w:cs="Times New Roman"/>
          <w:sz w:val="24"/>
        </w:rPr>
        <w:t>)</w:t>
      </w:r>
      <w:r w:rsidRPr="00EC2AC9">
        <w:rPr>
          <w:rFonts w:ascii="Times New Roman" w:eastAsiaTheme="minorEastAsia" w:hAnsi="Times New Roman" w:cs="Times New Roman"/>
          <w:sz w:val="24"/>
        </w:rPr>
        <w:t>. Развитие   мотивации   к   овладению культурой активного использования словарей и других поисковых систем.</w:t>
      </w:r>
      <w:r w:rsidRPr="00EC2AC9">
        <w:rPr>
          <w:rFonts w:ascii="Times New Roman" w:eastAsiaTheme="minorEastAsia" w:hAnsi="Times New Roman" w:cs="Times New Roman"/>
          <w:sz w:val="24"/>
        </w:rPr>
        <w:tab/>
      </w:r>
    </w:p>
    <w:p w:rsidR="00801B19" w:rsidRDefault="00801B19" w:rsidP="00801B19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УУД</w:t>
      </w:r>
    </w:p>
    <w:p w:rsidR="00801B19" w:rsidRDefault="00801B19" w:rsidP="00801B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</w:rPr>
      </w:pPr>
      <w:r w:rsidRPr="00EC2AC9">
        <w:rPr>
          <w:rFonts w:ascii="Times New Roman" w:eastAsiaTheme="minorEastAsia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 xml:space="preserve"> Умение при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сопровождении учителя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использовать речевые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средства речевые средства в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соответствии с задачей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коммуникации для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выражения своих чувств,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мыслей и потребностей для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планирования и регуляции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своей деятельности; владение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устной и письменной речью,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монологической контекстной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 xml:space="preserve">речью. </w:t>
      </w:r>
      <w:r w:rsidRPr="0023396C">
        <w:rPr>
          <w:rFonts w:ascii="Times New Roman" w:eastAsiaTheme="minorEastAsia" w:hAnsi="Times New Roman" w:cs="Times New Roman"/>
          <w:sz w:val="24"/>
          <w:szCs w:val="24"/>
        </w:rPr>
        <w:t>Умение совместно с педагогом и сверстниками формировать и развивать компетентности в области использования информационно-коммуникационных технологий (выбирать,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</w:t>
      </w:r>
      <w:r>
        <w:rPr>
          <w:rFonts w:ascii="Times New Roman" w:eastAsiaTheme="minorEastAsia" w:hAnsi="Times New Roman" w:cs="Times New Roman"/>
          <w:sz w:val="24"/>
          <w:szCs w:val="24"/>
        </w:rPr>
        <w:t>иями коммуникации</w:t>
      </w:r>
      <w:r w:rsidRPr="00BF20EC">
        <w:rPr>
          <w:rFonts w:ascii="Times New Roman" w:eastAsiaTheme="minorEastAsia" w:hAnsi="Times New Roman" w:cs="Times New Roman"/>
          <w:sz w:val="24"/>
        </w:rPr>
        <w:t>).</w:t>
      </w:r>
    </w:p>
    <w:p w:rsidR="00801B19" w:rsidRPr="00A234E2" w:rsidRDefault="00801B19" w:rsidP="00A234E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</w:rPr>
      </w:pPr>
      <w:r w:rsidRPr="000B31D1">
        <w:rPr>
          <w:rFonts w:ascii="Times New Roman" w:eastAsiaTheme="minorEastAsia" w:hAnsi="Times New Roman" w:cs="Times New Roman"/>
          <w:b/>
          <w:sz w:val="24"/>
        </w:rPr>
        <w:t>7 класс</w:t>
      </w:r>
    </w:p>
    <w:p w:rsidR="00801B19" w:rsidRPr="00C527A4" w:rsidRDefault="00801B19" w:rsidP="00801B19">
      <w:p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801B19" w:rsidRPr="00EC2AC9" w:rsidRDefault="00801B19" w:rsidP="00801B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31D1">
        <w:rPr>
          <w:rFonts w:ascii="Times New Roman" w:eastAsiaTheme="minorEastAsia" w:hAnsi="Times New Roman" w:cs="Times New Roman"/>
          <w:sz w:val="24"/>
          <w:szCs w:val="24"/>
          <w:u w:val="single"/>
        </w:rPr>
        <w:t>Умение совместно в микрогруппах</w:t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 w:rsidRPr="000B31D1">
        <w:rPr>
          <w:rFonts w:ascii="Times New Roman" w:eastAsiaTheme="minorEastAsia" w:hAnsi="Times New Roman" w:cs="Times New Roman"/>
          <w:sz w:val="24"/>
          <w:szCs w:val="24"/>
          <w:u w:val="single"/>
        </w:rPr>
        <w:t>/парах при сопровождении учителя:</w:t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определять цели обучения,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ставить и формулировать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новые задачи в учебе 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познавательной деятельности,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развивать мотивы и интересы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своей познавательной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деятельности;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планировать пути достижения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целей, в том числе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альтернативные,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осознанно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выбирать наиболее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эффективные способы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решения учебных и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</w:t>
      </w:r>
      <w:r w:rsidRPr="000B31D1">
        <w:rPr>
          <w:rFonts w:ascii="Times New Roman" w:hAnsi="Times New Roman" w:cs="Times New Roman"/>
          <w:sz w:val="24"/>
          <w:szCs w:val="24"/>
        </w:rPr>
        <w:t>; в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ладеть основами 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самоконтроля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801B19" w:rsidRPr="006252E1" w:rsidRDefault="00801B19" w:rsidP="00801B19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52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Познавательные УУД </w:t>
      </w:r>
    </w:p>
    <w:p w:rsidR="00801B19" w:rsidRDefault="00801B19" w:rsidP="00801B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252E1">
        <w:rPr>
          <w:rFonts w:ascii="Times New Roman" w:eastAsiaTheme="minorEastAsia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 xml:space="preserve">самостоятельно выбирать основания и критерии для классификации, </w:t>
      </w:r>
      <w:r>
        <w:rPr>
          <w:rFonts w:ascii="Times New Roman" w:eastAsiaTheme="minorEastAsia" w:hAnsi="Times New Roman" w:cs="Times New Roman"/>
          <w:sz w:val="24"/>
          <w:szCs w:val="24"/>
        </w:rPr>
        <w:t>устанавливать причинно-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следственные связи, строить логическое рассуждение. Умение создавать, применять и преобразовывать знаки и символы, модели и схемы для решения учебных и познавательных задач.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Смысловое чтение - работа с текстом: умение находить опорные слова, составлять план, устанавливать взаимосвязь описанных в тексте событий, явлений, процессов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определять его идею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учебный, научно популярный)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. Формирование умения применять экологическое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 xml:space="preserve">мышление в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lastRenderedPageBreak/>
        <w:t>познавательной,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коммуникативной,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социальной практике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выражать свое отношение к природе через рисунк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и, сочинения, проектные работы;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проводить причинный и вероятностный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анализ экологических ситуаций;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распространять экологические знания и участвовать в практических де</w:t>
      </w:r>
      <w:r>
        <w:rPr>
          <w:rFonts w:ascii="Times New Roman" w:eastAsiaTheme="minorEastAsia" w:hAnsi="Times New Roman" w:cs="Times New Roman"/>
          <w:sz w:val="24"/>
          <w:szCs w:val="24"/>
        </w:rPr>
        <w:t>лах по защите окружающей среды)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EC2AC9">
        <w:rPr>
          <w:rFonts w:ascii="Times New Roman" w:eastAsiaTheme="minorEastAsia" w:hAnsi="Times New Roman" w:cs="Times New Roman"/>
          <w:sz w:val="24"/>
        </w:rPr>
        <w:t>Развитие   мотивации   к   овладению культурой активного использования словарей и других поисковых систем.</w:t>
      </w:r>
      <w:r w:rsidRPr="00EC2AC9">
        <w:rPr>
          <w:rFonts w:ascii="Times New Roman" w:eastAsiaTheme="minorEastAsia" w:hAnsi="Times New Roman" w:cs="Times New Roman"/>
          <w:sz w:val="24"/>
        </w:rPr>
        <w:tab/>
      </w:r>
    </w:p>
    <w:p w:rsidR="00801B19" w:rsidRPr="0090233D" w:rsidRDefault="00801B19" w:rsidP="00801B19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3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Коммуникативные УУД </w:t>
      </w:r>
    </w:p>
    <w:p w:rsidR="005251D8" w:rsidRPr="0090233D" w:rsidRDefault="00801B19" w:rsidP="00801B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233D">
        <w:rPr>
          <w:rFonts w:ascii="Times New Roman" w:eastAsiaTheme="minorEastAsia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Умение совместно в микрогруппах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/парах при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сопровождении учителя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использовать речевые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средства в соответствии с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задачей коммуникации для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выражения своих чувств,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мыслей и потребностей для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планирования и регуляции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своей деятельности; владение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устной и письменной речью,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монологической контекстной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речью. Умение совместно в микрогруппах</w:t>
      </w:r>
      <w:r w:rsidR="00B173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/парах при сопровождении учителем формировать и развивать компетентности в области использования информационно-коммуникационных технологий (использовать компьютерные технологии для решения информационных и коммуникационных учебных задач, в том числе: написание писем, сочинений, докладов, рефератов, создание презентаций).</w:t>
      </w:r>
    </w:p>
    <w:p w:rsidR="005251D8" w:rsidRPr="0090233D" w:rsidRDefault="005251D8" w:rsidP="005251D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0233D">
        <w:rPr>
          <w:rFonts w:ascii="Times New Roman" w:eastAsiaTheme="minorEastAsia" w:hAnsi="Times New Roman" w:cs="Times New Roman"/>
          <w:b/>
          <w:sz w:val="24"/>
          <w:szCs w:val="24"/>
        </w:rPr>
        <w:t>8 класс</w:t>
      </w:r>
    </w:p>
    <w:p w:rsidR="005251D8" w:rsidRPr="00C527A4" w:rsidRDefault="005251D8" w:rsidP="005251D8">
      <w:p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C2AC9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5251D8" w:rsidRDefault="005251D8" w:rsidP="005251D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288D">
        <w:rPr>
          <w:rFonts w:ascii="Times New Roman" w:eastAsiaTheme="minorEastAsia" w:hAnsi="Times New Roman" w:cs="Times New Roman"/>
          <w:sz w:val="24"/>
          <w:u w:val="single"/>
        </w:rPr>
        <w:t>Умение индивидуально при</w:t>
      </w:r>
      <w:r>
        <w:rPr>
          <w:rFonts w:ascii="Times New Roman" w:eastAsiaTheme="minorEastAsia" w:hAnsi="Times New Roman" w:cs="Times New Roman"/>
          <w:sz w:val="24"/>
          <w:u w:val="single"/>
        </w:rPr>
        <w:t xml:space="preserve"> </w:t>
      </w:r>
      <w:r w:rsidRPr="008E288D">
        <w:rPr>
          <w:rFonts w:ascii="Times New Roman" w:eastAsiaTheme="minorEastAsia" w:hAnsi="Times New Roman" w:cs="Times New Roman"/>
          <w:sz w:val="24"/>
          <w:u w:val="single"/>
        </w:rPr>
        <w:t>сопровождении учителя:</w:t>
      </w:r>
      <w:r>
        <w:rPr>
          <w:rFonts w:ascii="Times New Roman" w:eastAsiaTheme="minorEastAsia" w:hAnsi="Times New Roman" w:cs="Times New Roman"/>
          <w:sz w:val="24"/>
          <w:u w:val="single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определять цели обучения,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ставить и формулировать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новые задачи в учебе 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познавательной деятельности,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развивать мотивы и интересы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своей познавательной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деятельности;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планировать пути достижения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целей, в том числе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альтернативные,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осознанно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выбирать наиболее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эффективные способы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2AC9">
        <w:rPr>
          <w:rFonts w:ascii="Times New Roman" w:eastAsiaTheme="minorEastAsia" w:hAnsi="Times New Roman" w:cs="Times New Roman"/>
          <w:sz w:val="24"/>
          <w:szCs w:val="24"/>
        </w:rPr>
        <w:t>решения учебных и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познавательных задач;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</w:t>
      </w:r>
      <w:r w:rsidRPr="000B31D1">
        <w:rPr>
          <w:rFonts w:ascii="Times New Roman" w:hAnsi="Times New Roman" w:cs="Times New Roman"/>
          <w:sz w:val="24"/>
          <w:szCs w:val="24"/>
        </w:rPr>
        <w:t>; в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ладеть основами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осуществления осознанного 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выбора в учебной 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познавательной деятельности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</w:t>
      </w:r>
      <w:r w:rsidRPr="000B31D1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5251D8" w:rsidRPr="006252E1" w:rsidRDefault="005251D8" w:rsidP="005251D8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52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Познавательные УУД </w:t>
      </w:r>
    </w:p>
    <w:p w:rsidR="005251D8" w:rsidRPr="007630EB" w:rsidRDefault="005251D8" w:rsidP="005251D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классификации,</w:t>
      </w:r>
    </w:p>
    <w:p w:rsidR="005251D8" w:rsidRDefault="005251D8" w:rsidP="005251D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устанавливать причинно- следственные связи, строить логическое рассуждение, умозаключение (индуктивное,  дедуктивное, по аналогии) и делать 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выводы.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Смысловое чтение - работа с текстом: умение находить опорные слова, составлять план, устанавливать взаимосвязь описанных в тексте событий, явлений, процессов определять его идею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учебный, научно популярный); 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совместно с педагогами сверстниками критически оценивать содержание и форму текста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Развитие умения применять экологическое мышление в 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познавате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льной, коммуникативной, социальной практике и профессиональной 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ориентации.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7630EB">
        <w:rPr>
          <w:rFonts w:ascii="Times New Roman" w:eastAsiaTheme="minorEastAsia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90233D">
        <w:rPr>
          <w:rFonts w:ascii="Times New Roman" w:eastAsiaTheme="minorEastAsia" w:hAnsi="Times New Roman" w:cs="Times New Roman"/>
          <w:sz w:val="24"/>
          <w:szCs w:val="24"/>
        </w:rPr>
        <w:t>распространять экологические знания и участвовать в практических де</w:t>
      </w:r>
      <w:r>
        <w:rPr>
          <w:rFonts w:ascii="Times New Roman" w:eastAsiaTheme="minorEastAsia" w:hAnsi="Times New Roman" w:cs="Times New Roman"/>
          <w:sz w:val="24"/>
          <w:szCs w:val="24"/>
        </w:rPr>
        <w:t>лах по защите окружающей среды)</w:t>
      </w:r>
      <w:r w:rsidRPr="006252E1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EC2AC9">
        <w:rPr>
          <w:rFonts w:ascii="Times New Roman" w:eastAsiaTheme="minorEastAsia" w:hAnsi="Times New Roman" w:cs="Times New Roman"/>
          <w:sz w:val="24"/>
        </w:rPr>
        <w:t>Развитие   мотивации   к   овладению культурой активного использования словарей и других поисковых систем.</w:t>
      </w:r>
      <w:r w:rsidRPr="00EC2AC9">
        <w:rPr>
          <w:rFonts w:ascii="Times New Roman" w:eastAsiaTheme="minorEastAsia" w:hAnsi="Times New Roman" w:cs="Times New Roman"/>
          <w:sz w:val="24"/>
        </w:rPr>
        <w:tab/>
      </w:r>
    </w:p>
    <w:p w:rsidR="005251D8" w:rsidRPr="0090233D" w:rsidRDefault="005251D8" w:rsidP="005251D8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3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Коммуникативные УУД </w:t>
      </w:r>
    </w:p>
    <w:p w:rsidR="005251D8" w:rsidRDefault="005251D8" w:rsidP="005251D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34A1A">
        <w:rPr>
          <w:rFonts w:ascii="Times New Roman" w:eastAsiaTheme="minorEastAsia" w:hAnsi="Times New Roman" w:cs="Times New Roman"/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Умение индивидуально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осознанно при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  <w:t>сопровождении учителя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использовать речевые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средства в соответствии с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задачей коммуникации для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выражения своих чувств,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мыслей и потребностей для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планирования и регуляции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своей деятельности; владение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устной и письменной речью,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монологической контекстной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речью.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Умение индивидуально при сопровождении учителем формировать и развивать компетентности в области использования информационно- коммуникационных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технологий (использовать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ефератов, создание презентаций; 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выделять информацио</w:t>
      </w:r>
      <w:r>
        <w:rPr>
          <w:rFonts w:ascii="Times New Roman" w:eastAsiaTheme="minorEastAsia" w:hAnsi="Times New Roman" w:cs="Times New Roman"/>
          <w:sz w:val="24"/>
          <w:szCs w:val="24"/>
        </w:rPr>
        <w:t>нный аспект задачи, оперировать данными, использовать модель решения задачи</w:t>
      </w:r>
      <w:r w:rsidRPr="00E34A1A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801B19" w:rsidRPr="006252E1" w:rsidRDefault="00801B19" w:rsidP="00801B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C76DD" w:rsidRPr="00A234E2" w:rsidRDefault="00C90119" w:rsidP="00A234E2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4C09B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Предметные </w:t>
      </w:r>
      <w:r w:rsidRPr="004C09B3">
        <w:rPr>
          <w:rStyle w:val="20"/>
          <w:rFonts w:ascii="Times New Roman" w:hAnsi="Times New Roman" w:cs="Times New Roman"/>
          <w:b/>
          <w:color w:val="auto"/>
          <w:sz w:val="24"/>
          <w:szCs w:val="24"/>
        </w:rPr>
        <w:t>результаты</w:t>
      </w:r>
    </w:p>
    <w:p w:rsidR="00A234E2" w:rsidRDefault="00A234E2" w:rsidP="004C09B3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F7B" w:rsidRDefault="00834F7B" w:rsidP="004C09B3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9B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9B49F0" w:rsidRPr="004C09B3" w:rsidRDefault="009B49F0" w:rsidP="009B4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Обучающийся </w:t>
      </w:r>
      <w:r w:rsidRPr="004C09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научится: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использовать бытовые приборы;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использовать средства бытовой химии;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использовать средства коммуникации;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предвидеть причины возникновения возможных опасных ситуаций криминогенного характера;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 вести </w:t>
      </w:r>
      <w:r w:rsidRPr="00834F7B">
        <w:rPr>
          <w:rFonts w:ascii="Times New Roman" w:hAnsi="Times New Roman" w:cs="Times New Roman"/>
          <w:sz w:val="24"/>
          <w:szCs w:val="24"/>
        </w:rPr>
        <w:t>в криминогенной ситуации на улице;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вести в криминогенной ситуации в подъезде;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вести в криминогенной ситуации в лифте;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вести в криминогенной ситуации в квартире;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при пожаре;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использовать средства индивидуальной защиты при пожаре;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пешехода;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велосипедиста;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 xml:space="preserve">соблюдать правила безопасности дорожного движения пассажира транспортного средства </w:t>
      </w:r>
      <w:r w:rsidRPr="00834F7B">
        <w:rPr>
          <w:rFonts w:ascii="Times New Roman" w:eastAsia="Times New Roman" w:hAnsi="Times New Roman" w:cs="Times New Roman"/>
          <w:sz w:val="24"/>
          <w:szCs w:val="24"/>
        </w:rPr>
        <w:t>правила поведения на транспорте (наземном, в том числе железнодорожном, воздушном и водном)</w:t>
      </w:r>
      <w:r w:rsidRPr="00834F7B">
        <w:rPr>
          <w:rFonts w:ascii="Times New Roman" w:hAnsi="Times New Roman" w:cs="Times New Roman"/>
          <w:sz w:val="24"/>
          <w:szCs w:val="24"/>
        </w:rPr>
        <w:t>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вести у воды и на воде;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случае чрезвычайных ситуаций природного характера;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чрезвычайных ситуациях техногенного характера;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действовать по сигналу «Внимание всем!»;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комплектовать минимально необходимый набор вещей (документов, продуктов) в случае эвакуации;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действовать в местах массового скопления людей;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оповещать (вызывать) экстренные службы при чрезвычайной ситуации;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ушибах;</w:t>
      </w:r>
    </w:p>
    <w:p w:rsidR="009B49F0" w:rsidRPr="00834F7B" w:rsidRDefault="009B49F0" w:rsidP="006C76DD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отравлениях;</w:t>
      </w:r>
    </w:p>
    <w:p w:rsidR="009B49F0" w:rsidRPr="004C09B3" w:rsidRDefault="00A40B43" w:rsidP="00DA61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9B49F0" w:rsidRPr="004C09B3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9B49F0" w:rsidRPr="00834F7B" w:rsidRDefault="009B49F0" w:rsidP="009B49F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 xml:space="preserve">безопасно использовать средства индивидуальной защиты велосипедиста; </w:t>
      </w:r>
    </w:p>
    <w:p w:rsidR="009B49F0" w:rsidRPr="00834F7B" w:rsidRDefault="009B49F0" w:rsidP="009B49F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 xml:space="preserve">анализировать последствия возможных опасных ситуаций в местах большого скопления людей; </w:t>
      </w:r>
    </w:p>
    <w:p w:rsidR="009B49F0" w:rsidRPr="00834F7B" w:rsidRDefault="009B49F0" w:rsidP="009B49F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 xml:space="preserve">анализировать последствия возможных опасных ситуаций криминогенного характера; </w:t>
      </w:r>
    </w:p>
    <w:p w:rsidR="009B49F0" w:rsidRPr="00834F7B" w:rsidRDefault="009B49F0" w:rsidP="009B49F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предвидеть пути и средства возможного вовлечения в террористическую, экстремистскую и наркотическую деятельность;</w:t>
      </w:r>
      <w:r w:rsidRPr="00850D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4F7B">
        <w:rPr>
          <w:rFonts w:ascii="Times New Roman" w:hAnsi="Times New Roman" w:cs="Times New Roman"/>
          <w:i/>
          <w:sz w:val="24"/>
          <w:szCs w:val="24"/>
        </w:rPr>
        <w:t xml:space="preserve">предвидеть </w:t>
      </w:r>
      <w:r w:rsidRPr="00834F7B">
        <w:rPr>
          <w:rFonts w:ascii="Times New Roman" w:hAnsi="Times New Roman" w:cs="Times New Roman"/>
          <w:bCs/>
          <w:i/>
          <w:sz w:val="24"/>
          <w:szCs w:val="24"/>
        </w:rPr>
        <w:t xml:space="preserve">влияние вредных привычек и факторов и на состояние своего здоровья; </w:t>
      </w:r>
    </w:p>
    <w:p w:rsidR="009B49F0" w:rsidRDefault="009B49F0" w:rsidP="009B49F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 w:rsidR="00DA61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61C0" w:rsidRPr="00DA61C0">
        <w:rPr>
          <w:rFonts w:ascii="Times New Roman" w:hAnsi="Times New Roman" w:cs="Times New Roman"/>
          <w:i/>
          <w:sz w:val="24"/>
          <w:szCs w:val="24"/>
        </w:rPr>
        <w:t>ушибах</w:t>
      </w:r>
      <w:r w:rsidRPr="00DA61C0">
        <w:rPr>
          <w:rFonts w:ascii="Times New Roman" w:hAnsi="Times New Roman" w:cs="Times New Roman"/>
          <w:i/>
          <w:sz w:val="24"/>
          <w:szCs w:val="24"/>
        </w:rPr>
        <w:t>;</w:t>
      </w:r>
      <w:r w:rsidRPr="00834F7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A61C0" w:rsidRPr="00834F7B" w:rsidRDefault="00DA61C0" w:rsidP="009B49F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 w:rsidR="00246A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отравлениях;</w:t>
      </w:r>
    </w:p>
    <w:p w:rsidR="009B49F0" w:rsidRPr="00834F7B" w:rsidRDefault="009B49F0" w:rsidP="009B49F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9B49F0" w:rsidRPr="00834F7B" w:rsidRDefault="009B49F0" w:rsidP="009B49F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 xml:space="preserve">усваивать приемы действий в различных опасных и чрезвычайных ситуациях; </w:t>
      </w:r>
    </w:p>
    <w:p w:rsidR="004C09B3" w:rsidRPr="005251D8" w:rsidRDefault="009B49F0" w:rsidP="004C09B3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творчески решать моделируемые ситуации и практические задачи в области безопасности жизнедеятельности.</w:t>
      </w:r>
    </w:p>
    <w:p w:rsidR="00834F7B" w:rsidRDefault="004C09B3" w:rsidP="000764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48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DA61C0" w:rsidRPr="004C09B3" w:rsidRDefault="00DA61C0" w:rsidP="00DA61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Обучающийся </w:t>
      </w:r>
      <w:r w:rsidRPr="004C09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научится: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пешехода;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велосипедиста;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 xml:space="preserve">соблюдать правила безопасности дорожного движения пассажира транспортного средства </w:t>
      </w:r>
      <w:r w:rsidRPr="00834F7B">
        <w:rPr>
          <w:rFonts w:ascii="Times New Roman" w:eastAsia="Times New Roman" w:hAnsi="Times New Roman" w:cs="Times New Roman"/>
          <w:sz w:val="24"/>
          <w:szCs w:val="24"/>
        </w:rPr>
        <w:t>правила поведения на транспорте (наземном, в том числе железнодорожном, воздушном и водном)</w:t>
      </w:r>
      <w:r w:rsidRPr="00834F7B">
        <w:rPr>
          <w:rFonts w:ascii="Times New Roman" w:hAnsi="Times New Roman" w:cs="Times New Roman"/>
          <w:sz w:val="24"/>
          <w:szCs w:val="24"/>
        </w:rPr>
        <w:t>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вести у воды и на воде;</w:t>
      </w:r>
    </w:p>
    <w:p w:rsidR="00DA61C0" w:rsidRPr="005A77FA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использовать средства и способы само- и взаимопомощи на воде;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готовиться к туристическим походам;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вести в туристических походах;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адекватно оценивать ситуацию и ориентироваться на местности;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добывать и поддерживать огонь в автономных условиях;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добывать и очищать воду в автономных условиях;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подавать сигналы бедствия и отвечать на них;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случае чрезвычайных ситуаций природного характера;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чрезвычайных ситуациях техногенного характера;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F7B">
        <w:rPr>
          <w:rFonts w:ascii="Times New Roman" w:hAnsi="Times New Roman" w:cs="Times New Roman"/>
          <w:bCs/>
          <w:sz w:val="24"/>
          <w:szCs w:val="24"/>
        </w:rPr>
        <w:t>планировать профилактические мероприятия по сохранению и укреплению своего здоровья;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F7B">
        <w:rPr>
          <w:rFonts w:ascii="Times New Roman" w:hAnsi="Times New Roman" w:cs="Times New Roman"/>
          <w:bCs/>
          <w:sz w:val="24"/>
          <w:szCs w:val="24"/>
        </w:rPr>
        <w:t>выявлять мероприятия и факторы, потенциально опасные для здоровья;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использовать ресурсы интернета;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определять состояния оказания неотложной помощи;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F7B">
        <w:rPr>
          <w:rFonts w:ascii="Times New Roman" w:hAnsi="Times New Roman" w:cs="Times New Roman"/>
          <w:bCs/>
          <w:sz w:val="24"/>
          <w:szCs w:val="24"/>
        </w:rPr>
        <w:t>использовать алгоритм действий по оказанию первой помощи;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ушибах;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растяжениях;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вывихах;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отморожениях и общем переохлаждении;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тепловом (солнечном) ударе;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укусе насекомых и змей.</w:t>
      </w:r>
    </w:p>
    <w:p w:rsidR="00DA61C0" w:rsidRPr="004C09B3" w:rsidRDefault="00DA61C0" w:rsidP="00DA61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Pr="004C09B3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 xml:space="preserve">безопасно использовать средства индивидуальной защиты велосипедиста; 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готовиться к туристическим поездкам;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 xml:space="preserve">адекватно оценивать ситуацию и безопасно вести в туристических поездках; 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предвидеть пути и с</w:t>
      </w:r>
      <w:r w:rsidR="00093591">
        <w:rPr>
          <w:rFonts w:ascii="Times New Roman" w:hAnsi="Times New Roman" w:cs="Times New Roman"/>
          <w:i/>
          <w:sz w:val="24"/>
          <w:szCs w:val="24"/>
        </w:rPr>
        <w:t xml:space="preserve">редства возможного вовлечения в </w:t>
      </w:r>
      <w:r w:rsidRPr="00834F7B">
        <w:rPr>
          <w:rFonts w:ascii="Times New Roman" w:hAnsi="Times New Roman" w:cs="Times New Roman"/>
          <w:i/>
          <w:sz w:val="24"/>
          <w:szCs w:val="24"/>
        </w:rPr>
        <w:t>наркотическую деятельность;</w:t>
      </w:r>
      <w:r w:rsidRPr="00850D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4F7B">
        <w:rPr>
          <w:rFonts w:ascii="Times New Roman" w:hAnsi="Times New Roman" w:cs="Times New Roman"/>
          <w:i/>
          <w:sz w:val="24"/>
          <w:szCs w:val="24"/>
        </w:rPr>
        <w:t xml:space="preserve">предвидеть </w:t>
      </w:r>
      <w:r w:rsidRPr="00834F7B">
        <w:rPr>
          <w:rFonts w:ascii="Times New Roman" w:hAnsi="Times New Roman" w:cs="Times New Roman"/>
          <w:bCs/>
          <w:i/>
          <w:sz w:val="24"/>
          <w:szCs w:val="24"/>
        </w:rPr>
        <w:t xml:space="preserve">влияние вредных привычек и факторов и на состояние своего здоровья; 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246AD4" w:rsidRDefault="00DA61C0" w:rsidP="00246AD4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6AD4">
        <w:rPr>
          <w:rFonts w:ascii="Times New Roman" w:hAnsi="Times New Roman" w:cs="Times New Roman"/>
          <w:i/>
          <w:sz w:val="24"/>
          <w:szCs w:val="24"/>
        </w:rPr>
        <w:t xml:space="preserve">оказывать первую помощь при </w:t>
      </w:r>
      <w:r w:rsidR="00246AD4" w:rsidRPr="00246AD4">
        <w:rPr>
          <w:rFonts w:ascii="Times New Roman" w:hAnsi="Times New Roman" w:cs="Times New Roman"/>
          <w:i/>
          <w:sz w:val="24"/>
          <w:szCs w:val="24"/>
        </w:rPr>
        <w:t>ушибах</w:t>
      </w:r>
      <w:r w:rsidR="00246AD4">
        <w:rPr>
          <w:rFonts w:ascii="Times New Roman" w:hAnsi="Times New Roman" w:cs="Times New Roman"/>
          <w:sz w:val="24"/>
          <w:szCs w:val="24"/>
        </w:rPr>
        <w:t>;</w:t>
      </w:r>
    </w:p>
    <w:p w:rsidR="00DA61C0" w:rsidRPr="00246AD4" w:rsidRDefault="00246AD4" w:rsidP="00246AD4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6A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61C0" w:rsidRPr="00246AD4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 w:rsidRPr="00246AD4">
        <w:rPr>
          <w:rFonts w:ascii="Times New Roman" w:hAnsi="Times New Roman" w:cs="Times New Roman"/>
          <w:i/>
          <w:sz w:val="24"/>
          <w:szCs w:val="24"/>
        </w:rPr>
        <w:t xml:space="preserve"> растяжениях</w:t>
      </w:r>
      <w:r w:rsidR="00DA61C0" w:rsidRPr="00246AD4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 w:rsidR="00246AD4">
        <w:rPr>
          <w:rFonts w:ascii="Times New Roman" w:hAnsi="Times New Roman" w:cs="Times New Roman"/>
          <w:i/>
          <w:sz w:val="24"/>
          <w:szCs w:val="24"/>
        </w:rPr>
        <w:t xml:space="preserve"> вывихах</w:t>
      </w:r>
      <w:r w:rsidRPr="00834F7B">
        <w:rPr>
          <w:rFonts w:ascii="Times New Roman" w:hAnsi="Times New Roman" w:cs="Times New Roman"/>
          <w:i/>
          <w:sz w:val="24"/>
          <w:szCs w:val="24"/>
        </w:rPr>
        <w:t>;</w:t>
      </w:r>
    </w:p>
    <w:p w:rsidR="00246AD4" w:rsidRDefault="00DA61C0" w:rsidP="00246AD4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 xml:space="preserve">оказывать первую помощь при </w:t>
      </w:r>
      <w:r w:rsidR="00246AD4" w:rsidRPr="00246AD4">
        <w:rPr>
          <w:rFonts w:ascii="Times New Roman" w:hAnsi="Times New Roman" w:cs="Times New Roman"/>
          <w:i/>
          <w:sz w:val="24"/>
          <w:szCs w:val="24"/>
        </w:rPr>
        <w:t>отморожениях и общем переохлаждении</w:t>
      </w:r>
      <w:r w:rsidRPr="00246AD4">
        <w:rPr>
          <w:rFonts w:ascii="Times New Roman" w:hAnsi="Times New Roman" w:cs="Times New Roman"/>
          <w:i/>
          <w:sz w:val="24"/>
          <w:szCs w:val="24"/>
        </w:rPr>
        <w:t>;</w:t>
      </w:r>
      <w:r w:rsidR="00246AD4" w:rsidRPr="00246AD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46AD4" w:rsidRDefault="00246AD4" w:rsidP="00246AD4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 w:rsidRPr="00246AD4">
        <w:rPr>
          <w:rFonts w:ascii="Times New Roman" w:hAnsi="Times New Roman" w:cs="Times New Roman"/>
          <w:sz w:val="24"/>
          <w:szCs w:val="24"/>
        </w:rPr>
        <w:t xml:space="preserve"> </w:t>
      </w:r>
      <w:r w:rsidRPr="00246AD4">
        <w:rPr>
          <w:rFonts w:ascii="Times New Roman" w:hAnsi="Times New Roman" w:cs="Times New Roman"/>
          <w:i/>
          <w:sz w:val="24"/>
          <w:szCs w:val="24"/>
        </w:rPr>
        <w:t>тепловом (солнечном) ударе</w:t>
      </w:r>
      <w:r w:rsidRPr="00834F7B">
        <w:rPr>
          <w:rFonts w:ascii="Times New Roman" w:hAnsi="Times New Roman" w:cs="Times New Roman"/>
          <w:i/>
          <w:sz w:val="24"/>
          <w:szCs w:val="24"/>
        </w:rPr>
        <w:t>;</w:t>
      </w:r>
      <w:r w:rsidRPr="00246AD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A61C0" w:rsidRPr="00246AD4" w:rsidRDefault="00246AD4" w:rsidP="00246AD4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46AD4">
        <w:rPr>
          <w:rFonts w:ascii="Times New Roman" w:hAnsi="Times New Roman" w:cs="Times New Roman"/>
          <w:i/>
          <w:sz w:val="24"/>
          <w:szCs w:val="24"/>
        </w:rPr>
        <w:t>укусе насекомых и змей</w:t>
      </w:r>
      <w:r w:rsidRPr="00834F7B">
        <w:rPr>
          <w:rFonts w:ascii="Times New Roman" w:hAnsi="Times New Roman" w:cs="Times New Roman"/>
          <w:i/>
          <w:sz w:val="24"/>
          <w:szCs w:val="24"/>
        </w:rPr>
        <w:t>;</w:t>
      </w:r>
    </w:p>
    <w:p w:rsidR="00DA61C0" w:rsidRPr="00834F7B" w:rsidRDefault="00DA61C0" w:rsidP="00DA61C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DA61C0" w:rsidRPr="005251D8" w:rsidRDefault="00DA61C0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усваивать приемы действий в различных о</w:t>
      </w:r>
      <w:r w:rsidR="00246AD4">
        <w:rPr>
          <w:rFonts w:ascii="Times New Roman" w:hAnsi="Times New Roman" w:cs="Times New Roman"/>
          <w:i/>
          <w:sz w:val="24"/>
          <w:szCs w:val="24"/>
        </w:rPr>
        <w:t>пасных и чрезвычайных ситуациях.</w:t>
      </w:r>
      <w:r w:rsidRPr="00834F7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09B3" w:rsidRDefault="004C09B3" w:rsidP="00DA61C0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09B3">
        <w:rPr>
          <w:rFonts w:ascii="Times New Roman" w:hAnsi="Times New Roman" w:cs="Times New Roman"/>
          <w:b/>
          <w:i/>
          <w:sz w:val="24"/>
          <w:szCs w:val="24"/>
        </w:rPr>
        <w:t>7 класс</w:t>
      </w:r>
    </w:p>
    <w:p w:rsidR="00951E3B" w:rsidRPr="004C09B3" w:rsidRDefault="00951E3B" w:rsidP="00951E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Обучающийся </w:t>
      </w:r>
      <w:r w:rsidRPr="004C09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научится: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при пожаре;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использовать средства индивидуальной защиты при пожаре;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применять первичные средства пожаротушения;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случае чрезвычайных ситуаций природного характера;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 xml:space="preserve">безопасно использовать средства индивидуальной защиты; 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безопасно действовать по сигналу «Внимание всем!»;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комплектовать минимально необходимый набор вещей (документов, продуктов) в случае эвакуации;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оповещать (вызывать) экстренные службы при чрезвычайной ситуации;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F7B">
        <w:rPr>
          <w:rFonts w:ascii="Times New Roman" w:hAnsi="Times New Roman" w:cs="Times New Roman"/>
          <w:bCs/>
          <w:sz w:val="24"/>
          <w:szCs w:val="24"/>
        </w:rPr>
        <w:t>планировать профилактические мероприятия по сохранению и укреплению своего здоровья;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F7B">
        <w:rPr>
          <w:rFonts w:ascii="Times New Roman" w:hAnsi="Times New Roman" w:cs="Times New Roman"/>
          <w:bCs/>
          <w:sz w:val="24"/>
          <w:szCs w:val="24"/>
        </w:rPr>
        <w:t>выявлять мероприятия и факторы, потенциально опасные для здоровья;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F7B">
        <w:rPr>
          <w:rFonts w:ascii="Times New Roman" w:hAnsi="Times New Roman" w:cs="Times New Roman"/>
          <w:bCs/>
          <w:sz w:val="24"/>
          <w:szCs w:val="24"/>
        </w:rPr>
        <w:t>использовать алгоритм действий по оказанию первой помощи;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наружном и внутреннем кровотечении;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оказывать первую помощь при ушибах;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7B">
        <w:rPr>
          <w:rFonts w:ascii="Times New Roman" w:hAnsi="Times New Roman" w:cs="Times New Roman"/>
          <w:sz w:val="24"/>
          <w:szCs w:val="24"/>
        </w:rPr>
        <w:t>оказыв</w:t>
      </w:r>
      <w:r w:rsidR="00AA18A9">
        <w:rPr>
          <w:rFonts w:ascii="Times New Roman" w:hAnsi="Times New Roman" w:cs="Times New Roman"/>
          <w:sz w:val="24"/>
          <w:szCs w:val="24"/>
        </w:rPr>
        <w:t>ать первую помощь при переломах.</w:t>
      </w:r>
    </w:p>
    <w:p w:rsidR="00951E3B" w:rsidRPr="004C09B3" w:rsidRDefault="00951E3B" w:rsidP="00951E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Pr="004C09B3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предвидеть пути и средства возможного вовлечения в террористическую, экстремистскую и наркотическую деятельность;</w:t>
      </w:r>
      <w:r w:rsidRPr="00850D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4F7B">
        <w:rPr>
          <w:rFonts w:ascii="Times New Roman" w:hAnsi="Times New Roman" w:cs="Times New Roman"/>
          <w:i/>
          <w:sz w:val="24"/>
          <w:szCs w:val="24"/>
        </w:rPr>
        <w:t xml:space="preserve">предвидеть </w:t>
      </w:r>
      <w:r w:rsidRPr="00834F7B">
        <w:rPr>
          <w:rFonts w:ascii="Times New Roman" w:hAnsi="Times New Roman" w:cs="Times New Roman"/>
          <w:bCs/>
          <w:i/>
          <w:sz w:val="24"/>
          <w:szCs w:val="24"/>
        </w:rPr>
        <w:t xml:space="preserve">влияние вредных привычек и факторов и на состояние своего здоровья; 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 w:rsidR="00AA18A9" w:rsidRPr="00AA18A9">
        <w:rPr>
          <w:rFonts w:ascii="Times New Roman" w:hAnsi="Times New Roman" w:cs="Times New Roman"/>
          <w:sz w:val="24"/>
          <w:szCs w:val="24"/>
        </w:rPr>
        <w:t xml:space="preserve"> </w:t>
      </w:r>
      <w:r w:rsidR="00AA18A9" w:rsidRPr="00AA18A9">
        <w:rPr>
          <w:rFonts w:ascii="Times New Roman" w:hAnsi="Times New Roman" w:cs="Times New Roman"/>
          <w:i/>
          <w:sz w:val="24"/>
          <w:szCs w:val="24"/>
        </w:rPr>
        <w:t>наружном и внутреннем кровотечении</w:t>
      </w:r>
      <w:r w:rsidRPr="00834F7B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 w:rsidR="00AA18A9">
        <w:rPr>
          <w:rFonts w:ascii="Times New Roman" w:hAnsi="Times New Roman" w:cs="Times New Roman"/>
          <w:i/>
          <w:sz w:val="24"/>
          <w:szCs w:val="24"/>
        </w:rPr>
        <w:t xml:space="preserve"> ушибах</w:t>
      </w:r>
      <w:r w:rsidRPr="00834F7B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 w:rsidR="00AA18A9">
        <w:rPr>
          <w:rFonts w:ascii="Times New Roman" w:hAnsi="Times New Roman" w:cs="Times New Roman"/>
          <w:i/>
          <w:sz w:val="24"/>
          <w:szCs w:val="24"/>
        </w:rPr>
        <w:t xml:space="preserve"> переломах</w:t>
      </w:r>
      <w:r w:rsidRPr="00834F7B">
        <w:rPr>
          <w:rFonts w:ascii="Times New Roman" w:hAnsi="Times New Roman" w:cs="Times New Roman"/>
          <w:i/>
          <w:sz w:val="24"/>
          <w:szCs w:val="24"/>
        </w:rPr>
        <w:t>;</w:t>
      </w:r>
    </w:p>
    <w:p w:rsidR="00951E3B" w:rsidRPr="00834F7B" w:rsidRDefault="00951E3B" w:rsidP="00951E3B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9E2EDA" w:rsidRDefault="00951E3B" w:rsidP="009E2ED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F7B">
        <w:rPr>
          <w:rFonts w:ascii="Times New Roman" w:hAnsi="Times New Roman" w:cs="Times New Roman"/>
          <w:i/>
          <w:sz w:val="24"/>
          <w:szCs w:val="24"/>
        </w:rPr>
        <w:t>усваивать приемы действий в различных о</w:t>
      </w:r>
      <w:r w:rsidR="006C76DD">
        <w:rPr>
          <w:rFonts w:ascii="Times New Roman" w:hAnsi="Times New Roman" w:cs="Times New Roman"/>
          <w:i/>
          <w:sz w:val="24"/>
          <w:szCs w:val="24"/>
        </w:rPr>
        <w:t>пасных и чрезвычайных ситуациях.</w:t>
      </w:r>
      <w:r w:rsidRPr="00834F7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251D8" w:rsidRPr="005251D8" w:rsidRDefault="005251D8" w:rsidP="005251D8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1D8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251D8" w:rsidRPr="005251D8" w:rsidRDefault="005251D8" w:rsidP="005251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251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Обучающийся научится: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5251D8">
        <w:rPr>
          <w:rFonts w:ascii="Times New Roman" w:hAnsi="Times New Roman" w:cs="Times New Roman"/>
          <w:iCs/>
          <w:sz w:val="24"/>
          <w:szCs w:val="24"/>
        </w:rPr>
        <w:t xml:space="preserve"> условия экологической безопасности;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251D8">
        <w:rPr>
          <w:rFonts w:ascii="Times New Roman" w:hAnsi="Times New Roman" w:cs="Times New Roman"/>
          <w:iCs/>
          <w:sz w:val="24"/>
          <w:szCs w:val="24"/>
        </w:rPr>
        <w:t>использовать знания о предельно допустимых концентрациях вредных веществ в атмосфере, воде и почве;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51D8">
        <w:rPr>
          <w:rFonts w:ascii="Times New Roman" w:hAnsi="Times New Roman" w:cs="Times New Roman"/>
          <w:iCs/>
          <w:sz w:val="24"/>
          <w:szCs w:val="24"/>
        </w:rPr>
        <w:t>использовать знания о способах контроля качества окружающей среды и продуктов питания;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адекватно оценивать ситуацию дорожного движения;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при пожаре;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безопасно использовать средства индивидуальной защиты при пожаре;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безопасно применять первичные средства пожаротушения;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lastRenderedPageBreak/>
        <w:t>соблюдать правила безопасности дорожного движения пешехода;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велосипедиста;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характеризовать причины и последствия опасных ситуаций на воде;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вести у воды и на воде;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использовать средства и способы само- и взаимопомощи на воде;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чрезвычайных ситуациях техногенного характера;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безопасно действовать по сигналу «Внимание всем!»;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безопасно использовать средства индивидуальной и коллективной защиты;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51D8">
        <w:rPr>
          <w:rFonts w:ascii="Times New Roman" w:hAnsi="Times New Roman" w:cs="Times New Roman"/>
          <w:bCs/>
          <w:sz w:val="24"/>
          <w:szCs w:val="24"/>
        </w:rPr>
        <w:t>планировать профилактические мероприятия по сохранению и укреплению своего здоровья;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51D8">
        <w:rPr>
          <w:rFonts w:ascii="Times New Roman" w:hAnsi="Times New Roman" w:cs="Times New Roman"/>
          <w:bCs/>
          <w:sz w:val="24"/>
          <w:szCs w:val="24"/>
        </w:rPr>
        <w:t>выявлять мероприятия и факторы, потенциально опасные для здоровья;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безопасно использовать ресурсы интернета;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определять состояния оказания неотложной помощи;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51D8">
        <w:rPr>
          <w:rFonts w:ascii="Times New Roman" w:hAnsi="Times New Roman" w:cs="Times New Roman"/>
          <w:bCs/>
          <w:sz w:val="24"/>
          <w:szCs w:val="24"/>
        </w:rPr>
        <w:t>использовать алгоритм действий по оказанию первой помощи;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оказывать первую помощь при отравлениях аварийно химически опасными веществами;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оказывать первую помощь при травмах;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251D8">
        <w:rPr>
          <w:rFonts w:ascii="Times New Roman" w:hAnsi="Times New Roman" w:cs="Times New Roman"/>
          <w:sz w:val="24"/>
          <w:szCs w:val="24"/>
        </w:rPr>
        <w:t>оказывать первую помощь при утоплении.</w:t>
      </w:r>
    </w:p>
    <w:p w:rsidR="005251D8" w:rsidRPr="005251D8" w:rsidRDefault="005251D8" w:rsidP="005251D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1D8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D8">
        <w:rPr>
          <w:rFonts w:ascii="Times New Roman" w:hAnsi="Times New Roman" w:cs="Times New Roman"/>
          <w:i/>
          <w:sz w:val="24"/>
          <w:szCs w:val="24"/>
        </w:rPr>
        <w:t xml:space="preserve">безопасно использовать средства индивидуальной защиты велосипедиста; 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D8">
        <w:rPr>
          <w:rFonts w:ascii="Times New Roman" w:hAnsi="Times New Roman" w:cs="Times New Roman"/>
          <w:i/>
          <w:sz w:val="24"/>
          <w:szCs w:val="24"/>
        </w:rPr>
        <w:t xml:space="preserve">характеризовать основные положения законодательных актов, регулирующих права и обязанности супругов, и защищающих права ребенка; 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D8">
        <w:rPr>
          <w:rFonts w:ascii="Times New Roman" w:hAnsi="Times New Roman" w:cs="Times New Roman"/>
          <w:i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D8">
        <w:rPr>
          <w:rFonts w:ascii="Times New Roman" w:hAnsi="Times New Roman" w:cs="Times New Roman"/>
          <w:i/>
          <w:sz w:val="24"/>
          <w:szCs w:val="24"/>
        </w:rPr>
        <w:t>оказывать первую помощь при</w:t>
      </w:r>
      <w:r w:rsidRPr="005251D8">
        <w:rPr>
          <w:rFonts w:ascii="Times New Roman" w:hAnsi="Times New Roman" w:cs="Times New Roman"/>
          <w:sz w:val="24"/>
          <w:szCs w:val="24"/>
        </w:rPr>
        <w:t xml:space="preserve"> </w:t>
      </w:r>
      <w:r w:rsidRPr="005251D8">
        <w:rPr>
          <w:rFonts w:ascii="Times New Roman" w:hAnsi="Times New Roman" w:cs="Times New Roman"/>
          <w:i/>
          <w:sz w:val="24"/>
          <w:szCs w:val="24"/>
        </w:rPr>
        <w:t xml:space="preserve">отравлениях аварийно химически опасными веществами; 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D8">
        <w:rPr>
          <w:rFonts w:ascii="Times New Roman" w:hAnsi="Times New Roman" w:cs="Times New Roman"/>
          <w:i/>
          <w:sz w:val="24"/>
          <w:szCs w:val="24"/>
        </w:rPr>
        <w:t xml:space="preserve">оказывать первую помощь при травмах; 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D8">
        <w:rPr>
          <w:rFonts w:ascii="Times New Roman" w:hAnsi="Times New Roman" w:cs="Times New Roman"/>
          <w:i/>
          <w:sz w:val="24"/>
          <w:szCs w:val="24"/>
        </w:rPr>
        <w:t>оказывать первую помощь приутоплении;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D8">
        <w:rPr>
          <w:rFonts w:ascii="Times New Roman" w:hAnsi="Times New Roman" w:cs="Times New Roman"/>
          <w:i/>
          <w:sz w:val="24"/>
          <w:szCs w:val="24"/>
        </w:rPr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D8">
        <w:rPr>
          <w:rFonts w:ascii="Times New Roman" w:hAnsi="Times New Roman" w:cs="Times New Roman"/>
          <w:i/>
          <w:sz w:val="24"/>
          <w:szCs w:val="24"/>
        </w:rPr>
        <w:t xml:space="preserve">усваивать приемы действий в различных опасных и чрезвычайных ситуациях; </w:t>
      </w:r>
    </w:p>
    <w:p w:rsidR="005251D8" w:rsidRPr="005251D8" w:rsidRDefault="005251D8" w:rsidP="005251D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D8">
        <w:rPr>
          <w:rFonts w:ascii="Times New Roman" w:hAnsi="Times New Roman" w:cs="Times New Roman"/>
          <w:i/>
          <w:sz w:val="24"/>
          <w:szCs w:val="24"/>
        </w:rPr>
        <w:t>творчески решать моделируемые ситуации и практические задачи в области безопасности жизнедеятельности.</w:t>
      </w:r>
    </w:p>
    <w:p w:rsidR="005251D8" w:rsidRPr="009E2EDA" w:rsidRDefault="005251D8" w:rsidP="009E2ED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0119" w:rsidRDefault="00C90119" w:rsidP="00C9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СОДЕРЖАНИЕ УЧЕБНОГО ПРЕДМЕТА</w:t>
      </w:r>
    </w:p>
    <w:p w:rsidR="00C90119" w:rsidRDefault="00C90119" w:rsidP="00C9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C90119" w:rsidRDefault="00C90119" w:rsidP="00C9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5 класс</w:t>
      </w:r>
    </w:p>
    <w:p w:rsidR="00076483" w:rsidRDefault="00076483" w:rsidP="000764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38257E">
        <w:rPr>
          <w:rFonts w:ascii="Times New Roman" w:hAnsi="Times New Roman" w:cs="Times New Roman"/>
          <w:b/>
          <w:bCs/>
          <w:sz w:val="24"/>
          <w:szCs w:val="24"/>
        </w:rPr>
        <w:t>1. Основы безопасности личности,  общества и государства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257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076483" w:rsidRPr="00417F42" w:rsidRDefault="00076483" w:rsidP="000764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618">
        <w:rPr>
          <w:rFonts w:ascii="Times New Roman" w:eastAsia="Times New Roman" w:hAnsi="Times New Roman" w:cs="Times New Roman"/>
          <w:sz w:val="24"/>
          <w:szCs w:val="24"/>
        </w:rPr>
        <w:t>Человек, среда его обитания, безопасность человека</w:t>
      </w:r>
      <w:r w:rsidRPr="0038257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618">
        <w:rPr>
          <w:rFonts w:ascii="Times New Roman" w:eastAsia="Times New Roman" w:hAnsi="Times New Roman" w:cs="Times New Roman"/>
          <w:sz w:val="24"/>
          <w:szCs w:val="24"/>
        </w:rPr>
        <w:t>Опасные ситуации техногенного характера</w:t>
      </w:r>
      <w:r w:rsidRPr="003825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07618">
        <w:rPr>
          <w:rFonts w:ascii="Times New Roman" w:eastAsia="Times New Roman" w:hAnsi="Times New Roman" w:cs="Times New Roman"/>
          <w:sz w:val="24"/>
          <w:szCs w:val="24"/>
        </w:rPr>
        <w:t>Опасные ситуации природного характера</w:t>
      </w:r>
      <w:r w:rsidRPr="003825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07618">
        <w:rPr>
          <w:rFonts w:ascii="Times New Roman" w:eastAsia="Times New Roman" w:hAnsi="Times New Roman" w:cs="Times New Roman"/>
          <w:sz w:val="24"/>
          <w:szCs w:val="24"/>
        </w:rPr>
        <w:t>Чрезвычайные ситуации природного и техногенного характера</w:t>
      </w:r>
      <w:r w:rsidRPr="003825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07618">
        <w:rPr>
          <w:rFonts w:ascii="Times New Roman" w:eastAsia="Times New Roman" w:hAnsi="Times New Roman" w:cs="Times New Roman"/>
          <w:sz w:val="24"/>
          <w:szCs w:val="24"/>
        </w:rPr>
        <w:t>Опасные ситуации социального характера</w:t>
      </w:r>
      <w:r w:rsidRPr="0038257E">
        <w:rPr>
          <w:rFonts w:ascii="Times New Roman" w:eastAsia="Times New Roman" w:hAnsi="Times New Roman" w:cs="Times New Roman"/>
          <w:sz w:val="24"/>
          <w:szCs w:val="24"/>
        </w:rPr>
        <w:t>, антиобщественное поведение. Экстремизм и терроризм – чрезвычайные опасности для общества и государства.</w:t>
      </w:r>
    </w:p>
    <w:p w:rsidR="00076483" w:rsidRPr="0038257E" w:rsidRDefault="00076483" w:rsidP="000764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38257E">
        <w:rPr>
          <w:rFonts w:ascii="Times New Roman" w:hAnsi="Times New Roman" w:cs="Times New Roman"/>
          <w:b/>
          <w:bCs/>
          <w:sz w:val="24"/>
          <w:szCs w:val="24"/>
        </w:rPr>
        <w:t xml:space="preserve">2. Основы медицинских </w:t>
      </w:r>
      <w:r>
        <w:rPr>
          <w:rFonts w:ascii="Times New Roman" w:hAnsi="Times New Roman" w:cs="Times New Roman"/>
          <w:b/>
          <w:bCs/>
          <w:sz w:val="24"/>
          <w:szCs w:val="24"/>
        </w:rPr>
        <w:t>знаний и здорового образа жизни.</w:t>
      </w:r>
    </w:p>
    <w:p w:rsidR="00FB3712" w:rsidRDefault="00076483" w:rsidP="0007648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257E">
        <w:rPr>
          <w:rFonts w:ascii="Times New Roman" w:hAnsi="Times New Roman" w:cs="Times New Roman"/>
          <w:bCs/>
          <w:sz w:val="24"/>
          <w:szCs w:val="24"/>
        </w:rPr>
        <w:t>Возрастные особенности развития человека и здоровый образ жизни.</w:t>
      </w:r>
      <w:r>
        <w:rPr>
          <w:rFonts w:ascii="Times New Roman" w:hAnsi="Times New Roman" w:cs="Times New Roman"/>
          <w:bCs/>
          <w:sz w:val="24"/>
          <w:szCs w:val="24"/>
        </w:rPr>
        <w:t xml:space="preserve"> О ЗОЖ.  Двигательная активность и закаливание организма. Рациональное питание. Гигиена питания.</w:t>
      </w:r>
      <w:r w:rsidRPr="0038257E">
        <w:rPr>
          <w:rFonts w:ascii="Times New Roman" w:hAnsi="Times New Roman" w:cs="Times New Roman"/>
          <w:bCs/>
          <w:sz w:val="24"/>
          <w:szCs w:val="24"/>
        </w:rPr>
        <w:t xml:space="preserve"> Факторы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8257E">
        <w:rPr>
          <w:rFonts w:ascii="Times New Roman" w:hAnsi="Times New Roman" w:cs="Times New Roman"/>
          <w:bCs/>
          <w:sz w:val="24"/>
          <w:szCs w:val="24"/>
        </w:rPr>
        <w:t xml:space="preserve"> разрушающие здоровье. </w:t>
      </w:r>
      <w:r>
        <w:rPr>
          <w:rFonts w:ascii="Times New Roman" w:hAnsi="Times New Roman" w:cs="Times New Roman"/>
          <w:bCs/>
          <w:sz w:val="24"/>
          <w:szCs w:val="24"/>
        </w:rPr>
        <w:t xml:space="preserve">Вредные привычки и их влияние на здоровье. </w:t>
      </w:r>
      <w:r w:rsidRPr="0038257E">
        <w:rPr>
          <w:rFonts w:ascii="Times New Roman" w:hAnsi="Times New Roman" w:cs="Times New Roman"/>
          <w:bCs/>
          <w:sz w:val="24"/>
          <w:szCs w:val="24"/>
        </w:rPr>
        <w:lastRenderedPageBreak/>
        <w:t>Первая помощь и правила её оказания.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Оказание первой помощи при ушибах, ссадинах, отравлениях.</w:t>
      </w:r>
    </w:p>
    <w:p w:rsidR="00FB3712" w:rsidRDefault="00FB3712" w:rsidP="00FB37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712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:rsidR="009A1AFA" w:rsidRPr="00872B00" w:rsidRDefault="009A1AFA" w:rsidP="00BE03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 </w:t>
      </w:r>
      <w:r w:rsidRPr="007512C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72B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Основы безопасности личности, общества, государства.</w:t>
      </w:r>
      <w:r w:rsidRPr="00872B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A1AFA" w:rsidRPr="00872B00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2B00">
        <w:rPr>
          <w:rFonts w:ascii="Times New Roman" w:hAnsi="Times New Roman"/>
          <w:sz w:val="24"/>
          <w:szCs w:val="24"/>
        </w:rPr>
        <w:t>Подготовка к активному отдыху на природе. Природа и человек. Ориентирование на местности. Определение своего места нахождения и направления движения на местности. Подготовка к выходу на природу. Определение места для бивака и организация бивачных работ. Определение необходимого снаряжения для похода. Активный отдых на природе  и безопасность. Общие правила безопасности при активном отдыхе на природе. Подготовка и проведение пеших походов на равнинной и горной местности. Подготовка и проведение лыжных походов. Велосипедные походы и безопасность туристов.  Дальний (внутренний) и выездной туризм и меры безопасности. Основы факторы, оказывающие влияние на безопасность человека в дальнем (внутреннем)и выездном туризме. Акклиматизация в горной местности. Обеспечение личной безопасности при следовании к местам отдыха наземными видами транспорта. Обеспечение личной безопасности на водном, железнодорожном, воздушном транспорте. Обеспечение безопасности при автономном существовании человека в природной среде.  Автономное пребывание человека в природе. Добровольная и вынужденная автономия человека в природной среде.   Опасные ситуации в природных условиях. Опасные погодные явления. Обеспечение безопасности при встрече с дикими животными в природных условиях. Укусы насекомых и защита от них. Клещевой энцефалит и его профилактика.</w:t>
      </w:r>
    </w:p>
    <w:p w:rsidR="009A1AFA" w:rsidRPr="00872B00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Pr="005A3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12C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27AD2">
        <w:rPr>
          <w:rFonts w:ascii="Times New Roman" w:eastAsia="Times New Roman" w:hAnsi="Times New Roman" w:cs="Times New Roman"/>
          <w:b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72B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72B00">
        <w:rPr>
          <w:rFonts w:ascii="Times New Roman" w:hAnsi="Times New Roman"/>
          <w:b/>
          <w:sz w:val="24"/>
          <w:szCs w:val="24"/>
        </w:rPr>
        <w:t xml:space="preserve">Основы медицинских знаний и </w:t>
      </w:r>
      <w:r>
        <w:rPr>
          <w:rFonts w:ascii="Times New Roman" w:hAnsi="Times New Roman"/>
          <w:b/>
          <w:sz w:val="24"/>
          <w:szCs w:val="24"/>
        </w:rPr>
        <w:t>здорового образа жизни.</w:t>
      </w:r>
    </w:p>
    <w:p w:rsidR="009A1AFA" w:rsidRPr="00872B00" w:rsidRDefault="009A1AFA" w:rsidP="00BE03A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72B00">
        <w:rPr>
          <w:rFonts w:ascii="Times New Roman" w:hAnsi="Times New Roman"/>
          <w:sz w:val="24"/>
          <w:szCs w:val="24"/>
        </w:rPr>
        <w:t>Первая помощь при неотложных состояниях.</w:t>
      </w:r>
      <w:r w:rsidRPr="00872B00">
        <w:rPr>
          <w:rFonts w:ascii="Times New Roman" w:hAnsi="Times New Roman" w:cs="Times New Roman"/>
          <w:bCs/>
          <w:sz w:val="24"/>
          <w:szCs w:val="24"/>
        </w:rPr>
        <w:t xml:space="preserve"> Личная гигиена и оказание первой помощи в природных условиях</w:t>
      </w:r>
      <w:r w:rsidRPr="00872B00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872B00">
        <w:rPr>
          <w:rFonts w:ascii="Times New Roman" w:hAnsi="Times New Roman" w:cs="Times New Roman"/>
          <w:bCs/>
          <w:sz w:val="24"/>
          <w:szCs w:val="24"/>
        </w:rPr>
        <w:t>Оказание первой помощи при травмах</w:t>
      </w:r>
      <w:r w:rsidRPr="00872B0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9A1AFA" w:rsidRPr="00872B00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2B00">
        <w:rPr>
          <w:rFonts w:ascii="Times New Roman" w:hAnsi="Times New Roman" w:cs="Times New Roman"/>
          <w:bCs/>
          <w:sz w:val="24"/>
          <w:szCs w:val="24"/>
        </w:rPr>
        <w:t>Оказание первой помощи при тепловом и солнечном ударе, отморожении и ожоге.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2B00">
        <w:rPr>
          <w:rFonts w:ascii="Times New Roman" w:hAnsi="Times New Roman" w:cs="Times New Roman"/>
          <w:bCs/>
          <w:sz w:val="24"/>
          <w:szCs w:val="24"/>
        </w:rPr>
        <w:t>Оказание первой помощи при укусах змей и насекомых</w:t>
      </w:r>
      <w:r w:rsidRPr="00872B00">
        <w:rPr>
          <w:rFonts w:ascii="Times New Roman" w:hAnsi="Times New Roman"/>
          <w:sz w:val="24"/>
          <w:szCs w:val="24"/>
        </w:rPr>
        <w:t>.</w:t>
      </w:r>
    </w:p>
    <w:p w:rsidR="00FB3712" w:rsidRPr="005251D8" w:rsidRDefault="009A1AFA" w:rsidP="005251D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2B00">
        <w:rPr>
          <w:rFonts w:ascii="Times New Roman" w:hAnsi="Times New Roman"/>
          <w:sz w:val="24"/>
          <w:szCs w:val="24"/>
        </w:rPr>
        <w:t xml:space="preserve">Здоровье человека и факторы, на него влияющие. </w:t>
      </w:r>
      <w:r w:rsidRPr="00872B00">
        <w:rPr>
          <w:rFonts w:ascii="Times New Roman" w:eastAsia="Times New Roman" w:hAnsi="Times New Roman" w:cs="Times New Roman"/>
          <w:sz w:val="24"/>
          <w:szCs w:val="24"/>
        </w:rPr>
        <w:t>Здоровый образ жизни и профилактика утомления. Компьютер и его влияние на здоровье</w:t>
      </w:r>
      <w:r w:rsidRPr="00872B00">
        <w:rPr>
          <w:rFonts w:ascii="Times New Roman" w:hAnsi="Times New Roman"/>
          <w:sz w:val="24"/>
          <w:szCs w:val="24"/>
        </w:rPr>
        <w:t xml:space="preserve">. </w:t>
      </w:r>
      <w:r w:rsidRPr="00872B00">
        <w:rPr>
          <w:rFonts w:ascii="Times New Roman" w:eastAsia="Times New Roman" w:hAnsi="Times New Roman" w:cs="Times New Roman"/>
          <w:sz w:val="24"/>
          <w:szCs w:val="24"/>
        </w:rPr>
        <w:t>Влияние неблагоприятной окружающей и социальной среды на развитие и здоровье человека</w:t>
      </w:r>
      <w:r w:rsidRPr="00872B00">
        <w:rPr>
          <w:rFonts w:ascii="Times New Roman" w:hAnsi="Times New Roman"/>
          <w:sz w:val="24"/>
          <w:szCs w:val="24"/>
        </w:rPr>
        <w:t>.</w:t>
      </w:r>
      <w:r w:rsidRPr="00872B00">
        <w:rPr>
          <w:rFonts w:ascii="Times New Roman" w:eastAsia="Times New Roman" w:hAnsi="Times New Roman" w:cs="Times New Roman"/>
          <w:sz w:val="24"/>
          <w:szCs w:val="24"/>
        </w:rPr>
        <w:t xml:space="preserve"> Влияние наркотиков и других психоактивных веществ на здоровье человека</w:t>
      </w:r>
      <w:r w:rsidRPr="00872B00">
        <w:rPr>
          <w:rFonts w:ascii="Times New Roman" w:hAnsi="Times New Roman"/>
          <w:sz w:val="24"/>
          <w:szCs w:val="24"/>
        </w:rPr>
        <w:t>.</w:t>
      </w:r>
      <w:r w:rsidRPr="00872B00">
        <w:rPr>
          <w:rFonts w:ascii="Times New Roman" w:eastAsia="Times New Roman" w:hAnsi="Times New Roman" w:cs="Times New Roman"/>
          <w:sz w:val="24"/>
          <w:szCs w:val="24"/>
        </w:rPr>
        <w:t xml:space="preserve"> Профилактика употребления наркотиков и других психоактивных веществ.</w:t>
      </w:r>
    </w:p>
    <w:p w:rsidR="00FB3712" w:rsidRDefault="00FB3712" w:rsidP="00FB37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712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9A1AFA" w:rsidRPr="002162B1" w:rsidRDefault="009A1AFA" w:rsidP="00BE03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Pr="002162B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2B1">
        <w:rPr>
          <w:rFonts w:ascii="Times New Roman" w:hAnsi="Times New Roman" w:cs="Times New Roman"/>
          <w:b/>
          <w:sz w:val="24"/>
          <w:szCs w:val="24"/>
        </w:rPr>
        <w:t>Основы</w:t>
      </w:r>
      <w:r>
        <w:rPr>
          <w:rFonts w:ascii="Times New Roman" w:hAnsi="Times New Roman" w:cs="Times New Roman"/>
          <w:b/>
          <w:sz w:val="24"/>
          <w:szCs w:val="24"/>
        </w:rPr>
        <w:t xml:space="preserve"> безопасности личности, общества и государства. </w:t>
      </w:r>
    </w:p>
    <w:p w:rsidR="009A1AFA" w:rsidRPr="002162B1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2B1">
        <w:rPr>
          <w:rFonts w:ascii="Times New Roman" w:hAnsi="Times New Roman"/>
          <w:sz w:val="24"/>
          <w:szCs w:val="24"/>
        </w:rPr>
        <w:t>Общие понятия об опасных и чрезвычайных ситуациях природного характера. Чрезвычайные ситуации геологического происхождения. Чрезвычайные ситуации метеорологического происхождения. Чрезвычайные ситуации гидрологического происхождения.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62B1">
        <w:rPr>
          <w:rFonts w:ascii="Times New Roman" w:hAnsi="Times New Roman"/>
          <w:sz w:val="24"/>
          <w:szCs w:val="24"/>
        </w:rPr>
        <w:t xml:space="preserve">Природные пожары </w:t>
      </w:r>
      <w:r w:rsidR="00DF1DA0">
        <w:rPr>
          <w:rFonts w:ascii="Times New Roman" w:hAnsi="Times New Roman"/>
          <w:sz w:val="24"/>
          <w:szCs w:val="24"/>
        </w:rPr>
        <w:t>и чрезвычайные ситуации биолого</w:t>
      </w:r>
      <w:r w:rsidRPr="002162B1">
        <w:rPr>
          <w:rFonts w:ascii="Times New Roman" w:hAnsi="Times New Roman"/>
          <w:sz w:val="24"/>
          <w:szCs w:val="24"/>
        </w:rPr>
        <w:t xml:space="preserve">– социального происхождения. </w:t>
      </w:r>
    </w:p>
    <w:p w:rsidR="009A1AFA" w:rsidRPr="002162B1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2B1">
        <w:rPr>
          <w:rFonts w:ascii="Times New Roman" w:hAnsi="Times New Roman"/>
          <w:sz w:val="24"/>
          <w:szCs w:val="24"/>
        </w:rPr>
        <w:t>Защита населения от чрезвычайных ситуаций геологического происхождения. Защита населения от чрезвычайных ситуаций метеорологического происхождения. Защита населения от чрезвычайных ситуаций гидрологического происхождения. Защита населения от природных пожаров.</w:t>
      </w:r>
    </w:p>
    <w:p w:rsidR="009A1AFA" w:rsidRPr="002162B1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2B1">
        <w:rPr>
          <w:rFonts w:ascii="Times New Roman" w:hAnsi="Times New Roman"/>
          <w:sz w:val="24"/>
          <w:szCs w:val="24"/>
        </w:rPr>
        <w:t xml:space="preserve">Духовно </w:t>
      </w:r>
      <w:r>
        <w:rPr>
          <w:rFonts w:ascii="Times New Roman" w:hAnsi="Times New Roman"/>
          <w:sz w:val="24"/>
          <w:szCs w:val="24"/>
        </w:rPr>
        <w:t>–</w:t>
      </w:r>
      <w:r w:rsidRPr="002162B1">
        <w:rPr>
          <w:rFonts w:ascii="Times New Roman" w:hAnsi="Times New Roman"/>
          <w:sz w:val="24"/>
          <w:szCs w:val="24"/>
        </w:rPr>
        <w:t xml:space="preserve"> нравственные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62B1">
        <w:rPr>
          <w:rFonts w:ascii="Times New Roman" w:hAnsi="Times New Roman"/>
          <w:sz w:val="24"/>
          <w:szCs w:val="24"/>
        </w:rPr>
        <w:t>основы противодействия терроризму и экстремизму.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62B1">
        <w:rPr>
          <w:rFonts w:ascii="Times New Roman" w:hAnsi="Times New Roman"/>
          <w:sz w:val="24"/>
          <w:szCs w:val="24"/>
        </w:rPr>
        <w:t>Терроризм и факторы риска вовлечения подростка в террористическую и экстремистскую деятельность</w:t>
      </w:r>
    </w:p>
    <w:p w:rsidR="009A1AFA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2B1">
        <w:rPr>
          <w:rFonts w:ascii="Times New Roman" w:hAnsi="Times New Roman"/>
          <w:sz w:val="24"/>
          <w:szCs w:val="24"/>
        </w:rPr>
        <w:t xml:space="preserve">Роль нравственных позиций и личных качеств подростков в формировании антитеррористического поведения. </w:t>
      </w:r>
    </w:p>
    <w:p w:rsidR="009A1AFA" w:rsidRPr="002162B1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2. Основы медицинских знаний и здорового образа жизни.</w:t>
      </w:r>
    </w:p>
    <w:p w:rsidR="009A1AFA" w:rsidRPr="002162B1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2B1">
        <w:rPr>
          <w:rFonts w:ascii="Times New Roman" w:hAnsi="Times New Roman"/>
          <w:sz w:val="24"/>
          <w:szCs w:val="24"/>
        </w:rPr>
        <w:t xml:space="preserve">Здоровый образ жизни и его значение для </w:t>
      </w:r>
      <w:r>
        <w:rPr>
          <w:rFonts w:ascii="Times New Roman" w:hAnsi="Times New Roman"/>
          <w:sz w:val="24"/>
          <w:szCs w:val="24"/>
        </w:rPr>
        <w:t>гармоничного развития человека. п</w:t>
      </w:r>
      <w:r w:rsidRPr="002162B1">
        <w:rPr>
          <w:rFonts w:ascii="Times New Roman" w:hAnsi="Times New Roman"/>
          <w:sz w:val="24"/>
          <w:szCs w:val="24"/>
        </w:rPr>
        <w:t>сихологическая уравновешенность. Стресс и его влияние на человека. Анатомо – физиологические особенности человека в подростковом возрасте</w:t>
      </w:r>
    </w:p>
    <w:p w:rsidR="009A1AFA" w:rsidRPr="002162B1" w:rsidRDefault="009A1AFA" w:rsidP="00BE03A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2B1">
        <w:rPr>
          <w:rFonts w:ascii="Times New Roman" w:hAnsi="Times New Roman"/>
          <w:sz w:val="24"/>
          <w:szCs w:val="24"/>
        </w:rPr>
        <w:t>Первая помощь при неотложных состояниях.</w:t>
      </w:r>
    </w:p>
    <w:p w:rsidR="009A1AFA" w:rsidRPr="00DF1DA0" w:rsidRDefault="009A1AFA" w:rsidP="00DF1D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2B1">
        <w:rPr>
          <w:rFonts w:ascii="Times New Roman" w:hAnsi="Times New Roman"/>
          <w:sz w:val="24"/>
          <w:szCs w:val="24"/>
        </w:rPr>
        <w:lastRenderedPageBreak/>
        <w:t>Общие правила оказания первой помощи и транспортировки пострадавшего. Оказание первой помощи при наружном кровотечении. Оказание первой помощи при ушибах и переломах.</w:t>
      </w:r>
    </w:p>
    <w:p w:rsidR="005251D8" w:rsidRPr="005251D8" w:rsidRDefault="005251D8" w:rsidP="005251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1D8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5251D8" w:rsidRPr="005251D8" w:rsidRDefault="005251D8" w:rsidP="005251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51D8">
        <w:rPr>
          <w:rFonts w:ascii="Times New Roman" w:hAnsi="Times New Roman"/>
          <w:b/>
          <w:sz w:val="24"/>
          <w:szCs w:val="24"/>
        </w:rPr>
        <w:t xml:space="preserve">Тема 1. Основы комплексной безопасности личности, общества и </w:t>
      </w:r>
    </w:p>
    <w:p w:rsidR="005251D8" w:rsidRPr="005251D8" w:rsidRDefault="005251D8" w:rsidP="0052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1D8">
        <w:rPr>
          <w:rFonts w:ascii="Times New Roman" w:hAnsi="Times New Roman"/>
          <w:b/>
          <w:sz w:val="24"/>
          <w:szCs w:val="24"/>
        </w:rPr>
        <w:t xml:space="preserve">государства. </w:t>
      </w:r>
      <w:r w:rsidRPr="005251D8">
        <w:rPr>
          <w:rFonts w:ascii="Times New Roman" w:hAnsi="Times New Roman"/>
          <w:sz w:val="24"/>
          <w:szCs w:val="24"/>
        </w:rPr>
        <w:t>Пожарная безопасность. Профилактика пожаров в повседневной жизни. Организация защиты населения. Права, обязанности граждан в области пожарной безопасности. Причины дорожно-транспортных происшествий и травматизма людей. Организация дорожного движения, обязанности пешеходов и пассажиров. Велосипедист–водитель транспортного средства. Велосипедист–водитель транспортного средства. Безопасность на водоёмах. Оказание помощи терпящим бедствие на воде. Загрязнение окружающей среды и здоровье человека. Правила безопасного поведения при неблагоприятной экологической обстановке. Классификация ЧС техногенного характера. Аварии на радиационно опасных объектах  и их возможные последствия. Аварии на химически опасных объектах и их возможные последствия. Пожары и взрывы на врывопожароопасных объектах экономики и их возможные последствия. Аварии на гидротехнических сооружениях</w:t>
      </w:r>
    </w:p>
    <w:p w:rsidR="005251D8" w:rsidRPr="005251D8" w:rsidRDefault="005251D8" w:rsidP="0052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1D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</w:t>
      </w:r>
      <w:r w:rsidRPr="005251D8">
        <w:rPr>
          <w:rFonts w:ascii="Times New Roman" w:hAnsi="Times New Roman" w:cs="Times New Roman"/>
          <w:b/>
          <w:sz w:val="24"/>
          <w:szCs w:val="24"/>
        </w:rPr>
        <w:t>Защита населения РФ от ч</w:t>
      </w:r>
      <w:r w:rsidRPr="005251D8">
        <w:rPr>
          <w:rFonts w:ascii="Times New Roman" w:eastAsia="Times New Roman" w:hAnsi="Times New Roman" w:cs="Times New Roman"/>
          <w:b/>
          <w:sz w:val="24"/>
          <w:szCs w:val="24"/>
        </w:rPr>
        <w:t>резвычайных ситуации.</w:t>
      </w:r>
    </w:p>
    <w:p w:rsidR="005251D8" w:rsidRPr="005251D8" w:rsidRDefault="005251D8" w:rsidP="005251D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51D8">
        <w:rPr>
          <w:rFonts w:ascii="Times New Roman" w:hAnsi="Times New Roman"/>
          <w:sz w:val="24"/>
          <w:szCs w:val="24"/>
        </w:rPr>
        <w:t xml:space="preserve"> Чрезвычайные ситуации техногенного характера и их последствия. Аварии на химически опасных объектах и их возможные последствия.</w:t>
      </w:r>
    </w:p>
    <w:p w:rsidR="005251D8" w:rsidRPr="005251D8" w:rsidRDefault="005251D8" w:rsidP="005251D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51D8">
        <w:rPr>
          <w:rFonts w:ascii="Times New Roman" w:hAnsi="Times New Roman"/>
          <w:sz w:val="24"/>
          <w:szCs w:val="24"/>
        </w:rPr>
        <w:t>Обеспечение защиты населения от последствий аварий на врывопожароопасных объектах. Обеспечение химзащиты. Организация защиты населения от чрезвычайных ситуаций техногенного характера.   Оповещение и эвакуация населения в чрезвычайных ситуациях техногенного характера.</w:t>
      </w:r>
    </w:p>
    <w:p w:rsidR="005251D8" w:rsidRPr="005251D8" w:rsidRDefault="005251D8" w:rsidP="005251D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51D8">
        <w:rPr>
          <w:rFonts w:ascii="Times New Roman" w:hAnsi="Times New Roman"/>
          <w:b/>
          <w:sz w:val="24"/>
          <w:szCs w:val="24"/>
        </w:rPr>
        <w:t>Тема 3.Основы медицинских знаний и здорового образа жизни.</w:t>
      </w:r>
    </w:p>
    <w:p w:rsidR="00C90119" w:rsidRPr="005251D8" w:rsidRDefault="005251D8" w:rsidP="00525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51D8">
        <w:rPr>
          <w:rFonts w:ascii="Times New Roman" w:hAnsi="Times New Roman"/>
          <w:sz w:val="24"/>
          <w:szCs w:val="24"/>
        </w:rPr>
        <w:t>Здоровье как основная ценность человека. Индивидуальное здоровье человека, его физическая, духовная  и социальная сущность. Индивидуальное здоровье человека, его физическая, духовная  и социальная сущность. Репродуктивное здоровье-составляющая здоровья человека и общества. ЗОЖ. Вредные привычки и их влияние на здоровье.  Профилактика вредных привычек. Первая помощь пострадавшим и её значение.  Первая медицинская помощь при отравлении АХОВ, при травмах, при утоплении.</w:t>
      </w:r>
    </w:p>
    <w:p w:rsidR="00C90119" w:rsidRDefault="00C90119" w:rsidP="005251D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76483" w:rsidRDefault="00C90119" w:rsidP="00C9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41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  <w:r w:rsidR="00076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90119" w:rsidRDefault="00076483" w:rsidP="00C9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p w:rsidR="00076483" w:rsidRDefault="00076483" w:rsidP="00C90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GridTableLight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229"/>
        <w:gridCol w:w="1418"/>
      </w:tblGrid>
      <w:tr w:rsidR="00D332CA" w:rsidRPr="00D332CA" w:rsidTr="00DE5D9C">
        <w:trPr>
          <w:trHeight w:val="338"/>
        </w:trPr>
        <w:tc>
          <w:tcPr>
            <w:tcW w:w="959" w:type="dxa"/>
            <w:vMerge w:val="restart"/>
            <w:hideMark/>
          </w:tcPr>
          <w:p w:rsidR="00DE5D9C" w:rsidRPr="00D332CA" w:rsidRDefault="00DE5D9C" w:rsidP="006C76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  <w:p w:rsidR="00DE5D9C" w:rsidRPr="00D332CA" w:rsidRDefault="00DE5D9C" w:rsidP="006C76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7229" w:type="dxa"/>
            <w:vMerge w:val="restart"/>
          </w:tcPr>
          <w:p w:rsidR="00DE5D9C" w:rsidRPr="00D332CA" w:rsidRDefault="00DE5D9C" w:rsidP="006C76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E5D9C" w:rsidRPr="00D332CA" w:rsidRDefault="00DE5D9C" w:rsidP="006C76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DE5D9C" w:rsidRPr="00D332CA" w:rsidRDefault="00DE5D9C" w:rsidP="006C76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E5D9C" w:rsidRPr="00D332CA" w:rsidRDefault="00DE5D9C" w:rsidP="006C76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D332CA" w:rsidRPr="00D332CA" w:rsidTr="00DE5D9C">
        <w:trPr>
          <w:trHeight w:val="338"/>
        </w:trPr>
        <w:tc>
          <w:tcPr>
            <w:tcW w:w="959" w:type="dxa"/>
            <w:vMerge/>
            <w:hideMark/>
          </w:tcPr>
          <w:p w:rsidR="00DE5D9C" w:rsidRPr="00D332CA" w:rsidRDefault="00DE5D9C" w:rsidP="006C76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  <w:hideMark/>
          </w:tcPr>
          <w:p w:rsidR="00DE5D9C" w:rsidRPr="00D332CA" w:rsidRDefault="00DE5D9C" w:rsidP="006C76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DE5D9C" w:rsidRPr="00D332CA" w:rsidRDefault="00DE5D9C" w:rsidP="006C76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32CA" w:rsidRPr="00D332CA" w:rsidTr="00936C7C">
        <w:trPr>
          <w:trHeight w:val="338"/>
        </w:trPr>
        <w:tc>
          <w:tcPr>
            <w:tcW w:w="8188" w:type="dxa"/>
            <w:gridSpan w:val="2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 1.</w:t>
            </w:r>
            <w:r w:rsidRPr="00D33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Основы безопасности личности, общества и государства      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</w:tr>
      <w:tr w:rsidR="00D332CA" w:rsidRPr="00D332CA" w:rsidTr="00DE5D9C">
        <w:trPr>
          <w:trHeight w:val="345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hideMark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Город как среда обитания. </w:t>
            </w:r>
          </w:p>
        </w:tc>
        <w:tc>
          <w:tcPr>
            <w:tcW w:w="1418" w:type="dxa"/>
            <w:hideMark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71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Особенности природных условий в городе.</w:t>
            </w:r>
          </w:p>
        </w:tc>
        <w:tc>
          <w:tcPr>
            <w:tcW w:w="1418" w:type="dxa"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29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людей, проживающих в городе.</w:t>
            </w: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37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Безопасность в повседневной жизни.</w:t>
            </w:r>
          </w:p>
        </w:tc>
        <w:tc>
          <w:tcPr>
            <w:tcW w:w="1418" w:type="dxa"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63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29" w:type="dxa"/>
            <w:hideMark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 движение.</w:t>
            </w:r>
          </w:p>
        </w:tc>
        <w:tc>
          <w:tcPr>
            <w:tcW w:w="1418" w:type="dxa"/>
            <w:hideMark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71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Безопасность участников дорожного движения. Пешеход.</w:t>
            </w:r>
          </w:p>
        </w:tc>
        <w:tc>
          <w:tcPr>
            <w:tcW w:w="1418" w:type="dxa"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67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безопасность.</w:t>
            </w:r>
          </w:p>
        </w:tc>
        <w:tc>
          <w:tcPr>
            <w:tcW w:w="1418" w:type="dxa"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99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Пассажир. Водитель.</w:t>
            </w:r>
          </w:p>
        </w:tc>
        <w:tc>
          <w:tcPr>
            <w:tcW w:w="1418" w:type="dxa"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321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29" w:type="dxa"/>
            <w:hideMark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Безопасное поведение в бытовых ситуациях.</w:t>
            </w:r>
          </w:p>
        </w:tc>
        <w:tc>
          <w:tcPr>
            <w:tcW w:w="1418" w:type="dxa"/>
            <w:hideMark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74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229" w:type="dxa"/>
            <w:hideMark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Опасные ситуации природного характера. </w:t>
            </w:r>
          </w:p>
        </w:tc>
        <w:tc>
          <w:tcPr>
            <w:tcW w:w="1418" w:type="dxa"/>
            <w:hideMark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317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11-12</w:t>
            </w:r>
          </w:p>
        </w:tc>
        <w:tc>
          <w:tcPr>
            <w:tcW w:w="7229" w:type="dxa"/>
            <w:hideMark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Чрезвычайные ситуации природного характера.</w:t>
            </w:r>
          </w:p>
        </w:tc>
        <w:tc>
          <w:tcPr>
            <w:tcW w:w="1418" w:type="dxa"/>
            <w:hideMark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332CA" w:rsidRPr="00D332CA" w:rsidTr="00DE5D9C">
        <w:trPr>
          <w:trHeight w:val="317"/>
        </w:trPr>
        <w:tc>
          <w:tcPr>
            <w:tcW w:w="95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22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2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Контрольное тестирование за 1 полугодие.</w:t>
            </w:r>
          </w:p>
        </w:tc>
        <w:tc>
          <w:tcPr>
            <w:tcW w:w="1418" w:type="dxa"/>
          </w:tcPr>
          <w:p w:rsidR="00DE0FD5" w:rsidRPr="00D332CA" w:rsidRDefault="00DE0FD5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534"/>
        </w:trPr>
        <w:tc>
          <w:tcPr>
            <w:tcW w:w="95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DE0FD5"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-15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Чрезвычайные ситуации техногенного характера.</w:t>
            </w:r>
          </w:p>
        </w:tc>
        <w:tc>
          <w:tcPr>
            <w:tcW w:w="1418" w:type="dxa"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332CA" w:rsidRPr="00D332CA" w:rsidTr="00DE5D9C">
        <w:trPr>
          <w:trHeight w:val="554"/>
        </w:trPr>
        <w:tc>
          <w:tcPr>
            <w:tcW w:w="959" w:type="dxa"/>
          </w:tcPr>
          <w:p w:rsidR="00DE5D9C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16-17</w:t>
            </w:r>
          </w:p>
        </w:tc>
        <w:tc>
          <w:tcPr>
            <w:tcW w:w="7229" w:type="dxa"/>
            <w:hideMark/>
          </w:tcPr>
          <w:p w:rsidR="00DE5D9C" w:rsidRPr="00D332CA" w:rsidRDefault="00DE5D9C" w:rsidP="00DE5D9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Опасные ситуации социального характера, антиобщественное поведение. </w:t>
            </w:r>
          </w:p>
        </w:tc>
        <w:tc>
          <w:tcPr>
            <w:tcW w:w="1418" w:type="dxa"/>
            <w:hideMark/>
          </w:tcPr>
          <w:p w:rsidR="00DE5D9C" w:rsidRPr="00D332CA" w:rsidRDefault="00DE0FD5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332CA" w:rsidRPr="00D332CA" w:rsidTr="00DE5D9C">
        <w:trPr>
          <w:trHeight w:val="548"/>
        </w:trPr>
        <w:tc>
          <w:tcPr>
            <w:tcW w:w="959" w:type="dxa"/>
          </w:tcPr>
          <w:p w:rsidR="00DE5D9C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17-18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 и терроризм – чрезвычайные опасности для общества и государства.</w:t>
            </w:r>
          </w:p>
        </w:tc>
        <w:tc>
          <w:tcPr>
            <w:tcW w:w="1418" w:type="dxa"/>
          </w:tcPr>
          <w:p w:rsidR="00DE5D9C" w:rsidRPr="00D332CA" w:rsidRDefault="00DE0FD5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332CA" w:rsidRPr="00D332CA" w:rsidTr="00114CAA">
        <w:trPr>
          <w:trHeight w:val="277"/>
        </w:trPr>
        <w:tc>
          <w:tcPr>
            <w:tcW w:w="8188" w:type="dxa"/>
            <w:gridSpan w:val="2"/>
          </w:tcPr>
          <w:p w:rsidR="00DE0FD5" w:rsidRPr="00D332CA" w:rsidRDefault="00DE0FD5" w:rsidP="00DE0F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2. </w:t>
            </w:r>
            <w:r w:rsidRPr="00D33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медицинских знаний и здорового образа жизни.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</w:tr>
      <w:tr w:rsidR="00D332CA" w:rsidRPr="00D332CA" w:rsidTr="00DE0FD5">
        <w:trPr>
          <w:trHeight w:val="564"/>
        </w:trPr>
        <w:tc>
          <w:tcPr>
            <w:tcW w:w="959" w:type="dxa"/>
          </w:tcPr>
          <w:p w:rsidR="00DE5D9C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19-20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Возрастные особенности развития человека и здоровый образ жизни</w:t>
            </w:r>
            <w:r w:rsidRPr="00D332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E5D9C" w:rsidRPr="00D332CA" w:rsidRDefault="00DE0FD5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332CA" w:rsidRPr="00D332CA" w:rsidTr="00DE0FD5">
        <w:trPr>
          <w:trHeight w:val="233"/>
        </w:trPr>
        <w:tc>
          <w:tcPr>
            <w:tcW w:w="959" w:type="dxa"/>
          </w:tcPr>
          <w:p w:rsidR="00DE5D9C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21-22</w:t>
            </w:r>
          </w:p>
        </w:tc>
        <w:tc>
          <w:tcPr>
            <w:tcW w:w="7229" w:type="dxa"/>
          </w:tcPr>
          <w:p w:rsidR="00DE5D9C" w:rsidRPr="00D332CA" w:rsidRDefault="00DE5D9C" w:rsidP="00DE5D9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Факторы, разрушающие здоровье.</w:t>
            </w:r>
          </w:p>
        </w:tc>
        <w:tc>
          <w:tcPr>
            <w:tcW w:w="1418" w:type="dxa"/>
          </w:tcPr>
          <w:p w:rsidR="00DE5D9C" w:rsidRPr="00D332CA" w:rsidRDefault="00DE0FD5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332CA" w:rsidRPr="00D332CA" w:rsidTr="00DE0FD5">
        <w:trPr>
          <w:trHeight w:val="251"/>
        </w:trPr>
        <w:tc>
          <w:tcPr>
            <w:tcW w:w="959" w:type="dxa"/>
          </w:tcPr>
          <w:p w:rsidR="00DE5D9C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23-24</w:t>
            </w:r>
          </w:p>
        </w:tc>
        <w:tc>
          <w:tcPr>
            <w:tcW w:w="7229" w:type="dxa"/>
            <w:hideMark/>
          </w:tcPr>
          <w:p w:rsidR="00DE5D9C" w:rsidRPr="00D332CA" w:rsidRDefault="00DE5D9C" w:rsidP="00DE0FD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Первая помощь и правила её оказания. </w:t>
            </w:r>
            <w:r w:rsidR="00DE0FD5"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>Виды повреждений.</w:t>
            </w: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DE5D9C" w:rsidRPr="00D332CA" w:rsidRDefault="00DE0FD5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332CA" w:rsidRPr="00D332CA" w:rsidTr="00DE0FD5">
        <w:trPr>
          <w:trHeight w:val="131"/>
        </w:trPr>
        <w:tc>
          <w:tcPr>
            <w:tcW w:w="95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229" w:type="dxa"/>
          </w:tcPr>
          <w:p w:rsidR="00DE0FD5" w:rsidRPr="00D332CA" w:rsidRDefault="00DE0FD5" w:rsidP="00DE0F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Первая помощь при ушибах.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0FD5">
        <w:trPr>
          <w:trHeight w:val="273"/>
        </w:trPr>
        <w:tc>
          <w:tcPr>
            <w:tcW w:w="95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229" w:type="dxa"/>
          </w:tcPr>
          <w:p w:rsidR="00DE0FD5" w:rsidRPr="00D332CA" w:rsidRDefault="00DE0FD5" w:rsidP="00DE5D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ожогах.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0FD5">
        <w:trPr>
          <w:trHeight w:val="264"/>
        </w:trPr>
        <w:tc>
          <w:tcPr>
            <w:tcW w:w="95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229" w:type="dxa"/>
          </w:tcPr>
          <w:p w:rsidR="00DE0FD5" w:rsidRPr="00D332CA" w:rsidRDefault="00DE0FD5" w:rsidP="00DE5D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</w:t>
            </w: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отравлениях.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0FD5">
        <w:trPr>
          <w:trHeight w:val="267"/>
        </w:trPr>
        <w:tc>
          <w:tcPr>
            <w:tcW w:w="95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229" w:type="dxa"/>
          </w:tcPr>
          <w:p w:rsidR="00DE0FD5" w:rsidRPr="00D332CA" w:rsidRDefault="00DE0FD5" w:rsidP="00DE0F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Первая помощь при порезах. 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69"/>
        </w:trPr>
        <w:tc>
          <w:tcPr>
            <w:tcW w:w="959" w:type="dxa"/>
          </w:tcPr>
          <w:p w:rsidR="00DE5D9C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229" w:type="dxa"/>
            <w:hideMark/>
          </w:tcPr>
          <w:p w:rsidR="00DE5D9C" w:rsidRPr="00D332CA" w:rsidRDefault="00DE0FD5" w:rsidP="00DE5D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переломах.</w:t>
            </w:r>
          </w:p>
        </w:tc>
        <w:tc>
          <w:tcPr>
            <w:tcW w:w="1418" w:type="dxa"/>
            <w:hideMark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79"/>
        </w:trPr>
        <w:tc>
          <w:tcPr>
            <w:tcW w:w="959" w:type="dxa"/>
          </w:tcPr>
          <w:p w:rsidR="00DE5D9C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229" w:type="dxa"/>
            <w:hideMark/>
          </w:tcPr>
          <w:p w:rsidR="00DE5D9C" w:rsidRPr="00D332CA" w:rsidRDefault="00DE0FD5" w:rsidP="00DE0F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Контрольное тестирование за 2 полугодие</w:t>
            </w:r>
          </w:p>
        </w:tc>
        <w:tc>
          <w:tcPr>
            <w:tcW w:w="1418" w:type="dxa"/>
            <w:hideMark/>
          </w:tcPr>
          <w:p w:rsidR="00DE5D9C" w:rsidRPr="00D332CA" w:rsidRDefault="00DE5D9C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79"/>
        </w:trPr>
        <w:tc>
          <w:tcPr>
            <w:tcW w:w="95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229" w:type="dxa"/>
          </w:tcPr>
          <w:p w:rsidR="00DE0FD5" w:rsidRPr="00D332CA" w:rsidRDefault="00DE0FD5" w:rsidP="00DE0F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Первая помощь при солнечном ударе.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79"/>
        </w:trPr>
        <w:tc>
          <w:tcPr>
            <w:tcW w:w="95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229" w:type="dxa"/>
          </w:tcPr>
          <w:p w:rsidR="00DE0FD5" w:rsidRPr="00D332CA" w:rsidRDefault="00DE0FD5" w:rsidP="00DE0F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обморожении.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79"/>
        </w:trPr>
        <w:tc>
          <w:tcPr>
            <w:tcW w:w="95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229" w:type="dxa"/>
          </w:tcPr>
          <w:p w:rsidR="00DE0FD5" w:rsidRPr="00D332CA" w:rsidRDefault="00DE0FD5" w:rsidP="00DE0F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практических задач.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2CA" w:rsidRPr="00D332CA" w:rsidTr="00DE5D9C">
        <w:trPr>
          <w:trHeight w:val="279"/>
        </w:trPr>
        <w:tc>
          <w:tcPr>
            <w:tcW w:w="959" w:type="dxa"/>
          </w:tcPr>
          <w:p w:rsidR="00DE0FD5" w:rsidRPr="00D332CA" w:rsidRDefault="00DE0FD5" w:rsidP="00DE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229" w:type="dxa"/>
          </w:tcPr>
          <w:p w:rsidR="00DE0FD5" w:rsidRPr="00D332CA" w:rsidRDefault="00DE0FD5" w:rsidP="00DE0F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практических задач.</w:t>
            </w:r>
          </w:p>
        </w:tc>
        <w:tc>
          <w:tcPr>
            <w:tcW w:w="1418" w:type="dxa"/>
          </w:tcPr>
          <w:p w:rsidR="00DE0FD5" w:rsidRPr="00D332CA" w:rsidRDefault="00D332CA" w:rsidP="00DE5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32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A436B1" w:rsidRDefault="00A436B1" w:rsidP="00177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7517" w:rsidRDefault="00807517" w:rsidP="00177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418"/>
      </w:tblGrid>
      <w:tr w:rsidR="00D332CA" w:rsidRPr="00872B00" w:rsidTr="00D332CA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  <w:p w:rsidR="00D332CA" w:rsidRPr="00872B00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332CA" w:rsidRPr="00872B00" w:rsidTr="00D332CA">
        <w:trPr>
          <w:trHeight w:val="3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2CA" w:rsidRPr="00872B00" w:rsidTr="005E6ED6">
        <w:trPr>
          <w:trHeight w:val="243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 </w:t>
            </w:r>
            <w:r w:rsidRPr="007512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87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личности, общества,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Природа и человек.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Вводная 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Ориентирование на местности. Определение своего места нахождения и направления движения на местности.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Подготовка к выходу на природу.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Определение места для бивака и организация бивачных работ.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Определение необходимого снаряжения для похода.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Общие правила безопасности во время </w:t>
            </w:r>
            <w:r w:rsidRPr="00872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активного отдыха</w:t>
            </w:r>
            <w:r w:rsidRPr="00872B00">
              <w:rPr>
                <w:rFonts w:ascii="Times New Roman" w:hAnsi="Times New Roman"/>
                <w:sz w:val="24"/>
                <w:szCs w:val="24"/>
              </w:rPr>
              <w:t xml:space="preserve"> на природе.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Подготовка и проведение пеших походов на равнинной и горной местности.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Подготовка и проведение лыжных походов.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3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Водные походы и обеспечение безопасности на воде.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Велосипедные походы и безопасность туристов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Основы факторы, оказывающие влияние на безопасность человека в дальнем (внутреннем)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2B00">
              <w:rPr>
                <w:rFonts w:ascii="Times New Roman" w:hAnsi="Times New Roman"/>
                <w:sz w:val="24"/>
                <w:szCs w:val="24"/>
              </w:rPr>
              <w:t>и выездном туризме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Акклиматизация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человека в различных климатических условиях. </w:t>
            </w:r>
            <w:r w:rsidRPr="00872B00">
              <w:rPr>
                <w:rFonts w:ascii="Times New Roman" w:hAnsi="Times New Roman"/>
                <w:sz w:val="24"/>
                <w:szCs w:val="24"/>
              </w:rPr>
              <w:t xml:space="preserve"> Акклиматизация в горной местности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B165F3">
        <w:trPr>
          <w:trHeight w:val="2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B165F3" w:rsidP="00B16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тестирование </w:t>
            </w:r>
            <w:r w:rsidR="00D332CA" w:rsidRPr="00872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="00D332CA" w:rsidRPr="00872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332CA" w:rsidRPr="00872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Обеспечение личной безопасности при следовании к местам отдыха наземными видами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Обеспечение личной безопасности на водном транспорте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32F9C" w:rsidTr="00D332CA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177CD1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CD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177CD1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CD1">
              <w:rPr>
                <w:rFonts w:ascii="Times New Roman" w:hAnsi="Times New Roman"/>
                <w:sz w:val="24"/>
                <w:szCs w:val="24"/>
              </w:rPr>
              <w:t>Обеспечение личной безопасности на воздушном транспорте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177CD1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C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 xml:space="preserve">Автономное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существование </w:t>
            </w:r>
            <w:r w:rsidRPr="00872B00">
              <w:rPr>
                <w:rFonts w:ascii="Times New Roman" w:hAnsi="Times New Roman"/>
                <w:sz w:val="24"/>
                <w:szCs w:val="24"/>
              </w:rPr>
              <w:t>человека в природе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Добровольная автономия человека в природной среде.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Вынужденная автономия человека в природной среде.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Опасные погодные явления.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Обеспечение безопасности при встрече с дикими животными в природных условиях.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Укусы насекомых и защита от них.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B00">
              <w:rPr>
                <w:rFonts w:ascii="Times New Roman" w:hAnsi="Times New Roman"/>
                <w:sz w:val="24"/>
                <w:szCs w:val="24"/>
              </w:rPr>
              <w:t>Клещевой энцефалит и его профилактика.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AA78B0">
        <w:trPr>
          <w:trHeight w:val="272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7512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27A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72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2B00">
              <w:rPr>
                <w:rFonts w:ascii="Times New Roman" w:hAnsi="Times New Roman"/>
                <w:b/>
                <w:sz w:val="24"/>
                <w:szCs w:val="24"/>
              </w:rPr>
              <w:t xml:space="preserve">Основы медицинских знаний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здорового образа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332CA" w:rsidRPr="00872B00" w:rsidTr="00D332CA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72B00">
              <w:rPr>
                <w:rFonts w:ascii="Times New Roman" w:hAnsi="Times New Roman" w:cs="Times New Roman"/>
                <w:bCs/>
                <w:sz w:val="24"/>
                <w:szCs w:val="24"/>
              </w:rPr>
              <w:t>Личная гигиена и оказание первой помощи в природных условиях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2B00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помощи при травмах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B00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помощи при тепловом и солнечном ударе, отморожении и ожоге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помощи при укусах змей и насекомых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B165F3">
        <w:trPr>
          <w:trHeight w:val="2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B165F3" w:rsidP="00B16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тестирование </w:t>
            </w:r>
            <w:r w:rsidR="00D332CA" w:rsidRPr="00872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 2 полугодие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Здоровый образ жизни и профилактика утомления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 и профилактика утомления. Компьютер и его влияние на здоровье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неблагоприятной окружающей и социальной среды на развитие и здоровье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5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наркотиков и других психоактивных веществ на здоровье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872B00" w:rsidTr="00D332CA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употребления наркотиков и других психоактивных веществ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872B00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7517" w:rsidRDefault="00807517" w:rsidP="00177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7CD1" w:rsidRDefault="00177CD1" w:rsidP="00177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 класс</w:t>
      </w:r>
    </w:p>
    <w:tbl>
      <w:tblPr>
        <w:tblW w:w="96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4"/>
        <w:gridCol w:w="7195"/>
        <w:gridCol w:w="34"/>
        <w:gridCol w:w="1384"/>
        <w:gridCol w:w="34"/>
      </w:tblGrid>
      <w:tr w:rsidR="00D332CA" w:rsidRPr="002162B1" w:rsidTr="00B5199C">
        <w:trPr>
          <w:gridAfter w:val="1"/>
          <w:wAfter w:w="34" w:type="dxa"/>
          <w:trHeight w:val="34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  <w:p w:rsidR="00D332CA" w:rsidRPr="002162B1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2CA" w:rsidRPr="002162B1" w:rsidRDefault="00D332CA" w:rsidP="0017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42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332CA" w:rsidRPr="002162B1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2CA" w:rsidRPr="002162B1" w:rsidTr="00B5199C">
        <w:trPr>
          <w:gridAfter w:val="1"/>
          <w:wAfter w:w="34" w:type="dxa"/>
          <w:trHeight w:val="27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CA" w:rsidRPr="002162B1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CA" w:rsidRPr="002162B1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CA" w:rsidRPr="002162B1" w:rsidRDefault="00D332CA" w:rsidP="00177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2CA" w:rsidRPr="002162B1" w:rsidTr="00B5199C">
        <w:trPr>
          <w:gridAfter w:val="1"/>
          <w:wAfter w:w="34" w:type="dxa"/>
          <w:trHeight w:val="276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2162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2162B1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безопасности личности, общества и государства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Различные природные явления. Общая характеристика природных явлений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trHeight w:val="193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38A">
              <w:rPr>
                <w:rFonts w:ascii="Times New Roman" w:hAnsi="Times New Roman"/>
                <w:b/>
                <w:sz w:val="24"/>
                <w:szCs w:val="24"/>
              </w:rPr>
              <w:t>Вводная контрольная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Опасные и чрезвычайные ситуации</w:t>
            </w:r>
          </w:p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 xml:space="preserve"> природного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162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Землетрясение. Причины возникновения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62B1">
              <w:rPr>
                <w:rFonts w:ascii="Times New Roman" w:hAnsi="Times New Roman"/>
                <w:sz w:val="24"/>
                <w:szCs w:val="24"/>
              </w:rPr>
              <w:t xml:space="preserve"> и возможные последствия. Правила безопасного поведения населения при землетрясении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E4">
              <w:rPr>
                <w:rFonts w:ascii="Times New Roman" w:hAnsi="Times New Roman"/>
                <w:sz w:val="24"/>
                <w:szCs w:val="24"/>
              </w:rPr>
              <w:t>3ащита населения от последствий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землетрясений.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безопасного поведения населения при землетрясении.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Расположение вулканов на Земле, извержение вулканов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1C11E4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E4">
              <w:rPr>
                <w:rFonts w:ascii="Times New Roman" w:hAnsi="Times New Roman"/>
                <w:sz w:val="24"/>
                <w:szCs w:val="24"/>
              </w:rPr>
              <w:t>Последствия извержения вулканов. Защита населения.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E4">
              <w:rPr>
                <w:rFonts w:ascii="Times New Roman" w:hAnsi="Times New Roman"/>
                <w:sz w:val="24"/>
                <w:szCs w:val="24"/>
              </w:rPr>
              <w:t>Опол</w:t>
            </w:r>
            <w:r w:rsidRPr="002162B1">
              <w:rPr>
                <w:rFonts w:ascii="Times New Roman" w:hAnsi="Times New Roman"/>
                <w:sz w:val="24"/>
                <w:szCs w:val="24"/>
              </w:rPr>
              <w:t>зни и обвалы, их последствия. Защита населения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Ураганы и бури, причины их возникновения, возможные последствия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E4">
              <w:rPr>
                <w:rFonts w:ascii="Times New Roman" w:hAnsi="Times New Roman"/>
                <w:sz w:val="24"/>
                <w:szCs w:val="24"/>
              </w:rPr>
              <w:t>Защита населения от последствий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ураганов и бурь.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Смерчи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 xml:space="preserve">Наводнения. Виды наводнений и их причины.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B165F3" w:rsidP="00B16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тестирование </w:t>
            </w:r>
            <w:r w:rsidR="00D332CA" w:rsidRPr="001C11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="00D332CA" w:rsidRPr="001C1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332CA" w:rsidRPr="001C11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  <w:r w:rsidR="00D332CA" w:rsidRPr="002162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E4">
              <w:rPr>
                <w:rFonts w:ascii="Times New Roman" w:hAnsi="Times New Roman"/>
                <w:sz w:val="24"/>
                <w:szCs w:val="24"/>
              </w:rPr>
              <w:t>Защита населения от последствий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наводнений.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1B124F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F5224">
              <w:rPr>
                <w:rFonts w:ascii="Times New Roman" w:hAnsi="Times New Roman"/>
                <w:sz w:val="24"/>
                <w:szCs w:val="24"/>
              </w:rPr>
              <w:t>Реко</w:t>
            </w:r>
            <w:r w:rsidRPr="002162B1">
              <w:rPr>
                <w:rFonts w:ascii="Times New Roman" w:hAnsi="Times New Roman"/>
                <w:sz w:val="24"/>
                <w:szCs w:val="24"/>
              </w:rPr>
              <w:t>мендации населению по действиям при угрозе и во время наводнения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Сели и их характеристика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26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1E4">
              <w:rPr>
                <w:rFonts w:ascii="Times New Roman" w:hAnsi="Times New Roman"/>
                <w:sz w:val="24"/>
                <w:szCs w:val="24"/>
              </w:rPr>
              <w:t>Защита населения от последствий</w:t>
            </w:r>
            <w:r w:rsidRPr="002162B1">
              <w:rPr>
                <w:rFonts w:ascii="Times New Roman" w:hAnsi="Times New Roman"/>
                <w:sz w:val="24"/>
                <w:szCs w:val="24"/>
              </w:rPr>
              <w:t xml:space="preserve"> селевых потоков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trHeight w:val="276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Цунами и их характеристика</w:t>
            </w:r>
            <w:r w:rsidRPr="00426CC9">
              <w:rPr>
                <w:rFonts w:ascii="Times New Roman" w:hAnsi="Times New Roman"/>
                <w:sz w:val="24"/>
                <w:szCs w:val="24"/>
              </w:rPr>
              <w:t>. З</w:t>
            </w:r>
            <w:r w:rsidRPr="001C11E4">
              <w:rPr>
                <w:rFonts w:ascii="Times New Roman" w:hAnsi="Times New Roman"/>
                <w:sz w:val="24"/>
                <w:szCs w:val="24"/>
              </w:rPr>
              <w:t>ащита населения от цунами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trHeight w:val="307"/>
        </w:trPr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Снежные лавины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Лесные и торфяные пожары и их характеристика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EF5224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C11E4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лесных и торфяных пожаров, защита населения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Инфекционная заболеваемость людей и защита населения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162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Эпизоотии и эпифитотии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опасность  </w:t>
            </w: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вовлечения подростка в террористическую и экстремистскую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B5199C">
            <w:pPr>
              <w:spacing w:after="0" w:line="240" w:lineRule="auto"/>
              <w:ind w:left="39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нравственных позиций и личных качеств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подростка</w:t>
            </w:r>
            <w:r w:rsidRPr="00216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формировании антитеррористического поведения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Основы медицинских знаний и здорового образа жизни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уравновешенность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 и его влияние на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физиологические особенности человека в подростковом возрасте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B165F3" w:rsidP="00B16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тестирование </w:t>
            </w:r>
            <w:r w:rsidR="00D332CA" w:rsidRPr="002162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 2 полугодие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 xml:space="preserve">Общие правила оказания первой помощи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 xml:space="preserve">Оказание первой помощи при наружном кровотечении.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/>
                <w:sz w:val="24"/>
                <w:szCs w:val="24"/>
              </w:rPr>
              <w:t>Оказание первой помощи при ушибах и переломах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Default="00D332CA" w:rsidP="00D332C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правила транспортировки пострадавшего.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2162B1" w:rsidTr="00B5199C">
        <w:trPr>
          <w:gridAfter w:val="1"/>
          <w:wAfter w:w="34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Default="00D332CA" w:rsidP="00D332CA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НПД РФ, инструктаж на летние каникулы.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2162B1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332CA" w:rsidRDefault="00D332CA" w:rsidP="005251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1D8" w:rsidRDefault="005251D8" w:rsidP="005251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1D8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p w:rsidR="00D332CA" w:rsidRPr="005251D8" w:rsidRDefault="00D332CA" w:rsidP="005251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7087"/>
        <w:gridCol w:w="1418"/>
      </w:tblGrid>
      <w:tr w:rsidR="00D332CA" w:rsidRPr="005251D8" w:rsidTr="00D332CA">
        <w:trPr>
          <w:trHeight w:val="34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52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  <w:p w:rsidR="00D332CA" w:rsidRPr="005251D8" w:rsidRDefault="00D332CA" w:rsidP="0052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52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2CA" w:rsidRPr="005251D8" w:rsidRDefault="00D332CA" w:rsidP="0052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52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332CA" w:rsidRPr="005251D8" w:rsidTr="00D332CA">
        <w:trPr>
          <w:trHeight w:val="34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CA" w:rsidRPr="005251D8" w:rsidRDefault="00D332CA" w:rsidP="0052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CA" w:rsidRPr="005251D8" w:rsidRDefault="00D332CA" w:rsidP="0052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CA" w:rsidRPr="005251D8" w:rsidRDefault="00D332CA" w:rsidP="0052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2CA" w:rsidRPr="005251D8" w:rsidTr="000F248B">
        <w:trPr>
          <w:trHeight w:val="342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</w:t>
            </w:r>
            <w:r w:rsidRPr="005251D8">
              <w:rPr>
                <w:rFonts w:ascii="Times New Roman" w:hAnsi="Times New Roman"/>
                <w:b/>
                <w:sz w:val="24"/>
                <w:szCs w:val="24"/>
              </w:rPr>
              <w:t xml:space="preserve"> Основы комплексной безопасности личности, общества и государства.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D332CA" w:rsidRPr="005251D8" w:rsidTr="00D332CA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Пожары в жилых и общественных зданиях, их причины и последствия.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Вводная контрольная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4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 xml:space="preserve"> Профилактика пожаров в повседневной жизни и организация защиты населения.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4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Права, обязанности граждан в области пожарной безопасности.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Причины дорожно-транспортных происшествий и травматизма людей.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Организация дорожного движения, обязанности пешеходов и пассажиров.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Велосипедист–водитель транспортного средства.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8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Безопасное поведение на водоемах в различных условиях. Безопасный отдых на водоемах.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32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Оказание помощи терпящим бедствие на воде.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5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Загрязнение окружающей среды и здоровье человека.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5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неблагоприятной экологической обстановке.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Классификация ЧС техногенного характера.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5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Аварии на радиационно опасных объектах  и их возможные последствия.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B165F3">
        <w:trPr>
          <w:trHeight w:val="3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16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Контрольное тестирование за </w:t>
            </w: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B16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полугодие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5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Аварии на химически опасных объектах и их возможные последствия.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41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Пожары и взрывы на врывопожароопасных объектах экономики и их возможные последствия.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Аварии на гидротехнических сооружениях.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8064B1">
        <w:trPr>
          <w:trHeight w:val="27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 w:cs="Times New Roman"/>
                <w:b/>
                <w:sz w:val="24"/>
                <w:szCs w:val="24"/>
              </w:rPr>
              <w:t>Тема 2.  Защита населения Российской Федерации от ч</w:t>
            </w: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резвычайных ситуации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332CA" w:rsidRPr="005251D8" w:rsidTr="00D332CA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Обеспечение радиационной безопасности населения.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Обеспечение химической защиты населения.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Обеспечение защиты населения от последствий аварий на врывопожароопасных объектах.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Обеспечение защиты населения от последствий аварий на гидротехнических сооружениях.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Организация оповещения и эвакуация населения в чрезвычайных ситуациях техногенного характера.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60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Мероприятия по инженерной защите</w:t>
            </w:r>
            <w:r w:rsidR="00B519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1D8">
              <w:rPr>
                <w:rFonts w:ascii="Times New Roman" w:hAnsi="Times New Roman"/>
                <w:sz w:val="24"/>
                <w:szCs w:val="24"/>
              </w:rPr>
              <w:t>населения от чрезвычайных ситуаций техногенного характера.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321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251D8">
              <w:rPr>
                <w:rFonts w:ascii="Times New Roman" w:hAnsi="Times New Roman"/>
                <w:b/>
                <w:sz w:val="24"/>
                <w:szCs w:val="24"/>
              </w:rPr>
              <w:t>3.Основы медицинских знаний и здорового образа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332CA" w:rsidRPr="005251D8" w:rsidTr="00D332CA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Здоровье как основная ценность человека. Индивидуальное здоровье человека, его физическая, духовная  и социальная сущность.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Индивидуальное здоровье человека, его физическая, духовная  и социальная сущность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Репродуктивное здоровье-составляющая здоровья человека и общества. ЗОЖ.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B5199C">
        <w:trPr>
          <w:trHeight w:val="28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 xml:space="preserve">ЗОЖ и профилактика основных неинфекционных заболеваний.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Вредные привычки и их влияние на здоровье.  Профилактика вредных привычек.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B165F3">
        <w:trPr>
          <w:trHeight w:val="2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5199C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B16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Контрольное тестирование за </w:t>
            </w: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B51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5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полугодие </w:t>
            </w:r>
            <w:bookmarkStart w:id="3" w:name="_GoBack"/>
            <w:bookmarkEnd w:id="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3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ЗОЖ и безопасность жизнедеятельности.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30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 xml:space="preserve">Первая помощь пострадавшим и её значение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B5199C">
        <w:trPr>
          <w:trHeight w:val="2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отравлении АХОВ.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28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 xml:space="preserve">Первая медицинская помощь при травмах.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2CA" w:rsidRPr="005251D8" w:rsidTr="00D332CA">
        <w:trPr>
          <w:trHeight w:val="3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CA" w:rsidRPr="00B5199C" w:rsidRDefault="00D332CA" w:rsidP="00B5199C">
            <w:pPr>
              <w:pStyle w:val="a4"/>
              <w:numPr>
                <w:ilvl w:val="0"/>
                <w:numId w:val="19"/>
              </w:num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D8">
              <w:rPr>
                <w:rFonts w:ascii="Times New Roman" w:hAnsi="Times New Roman"/>
                <w:sz w:val="24"/>
                <w:szCs w:val="24"/>
              </w:rPr>
              <w:t xml:space="preserve">Первая медицинская помощь при утоплении.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A" w:rsidRPr="005251D8" w:rsidRDefault="00D332CA" w:rsidP="00D3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251D8" w:rsidRPr="005251D8" w:rsidRDefault="005251D8" w:rsidP="005251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7CD1" w:rsidRDefault="00177CD1" w:rsidP="00177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77CD1" w:rsidSect="006C76DD">
      <w:pgSz w:w="11900" w:h="16838"/>
      <w:pgMar w:top="851" w:right="846" w:bottom="851" w:left="1701" w:header="0" w:footer="0" w:gutter="0"/>
      <w:cols w:space="720" w:equalWidth="0">
        <w:col w:w="93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387"/>
    <w:multiLevelType w:val="hybridMultilevel"/>
    <w:tmpl w:val="E1F4DCEE"/>
    <w:lvl w:ilvl="0" w:tplc="9F80856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E31B1"/>
    <w:multiLevelType w:val="hybridMultilevel"/>
    <w:tmpl w:val="405EDFE6"/>
    <w:lvl w:ilvl="0" w:tplc="24567E5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06889"/>
    <w:multiLevelType w:val="hybridMultilevel"/>
    <w:tmpl w:val="3DF07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7089F"/>
    <w:multiLevelType w:val="hybridMultilevel"/>
    <w:tmpl w:val="7B3414CE"/>
    <w:lvl w:ilvl="0" w:tplc="3730767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5171C"/>
    <w:multiLevelType w:val="hybridMultilevel"/>
    <w:tmpl w:val="9EFEDC5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C86104E"/>
    <w:multiLevelType w:val="hybridMultilevel"/>
    <w:tmpl w:val="46CC6B04"/>
    <w:lvl w:ilvl="0" w:tplc="FC3E7EC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66554B"/>
    <w:multiLevelType w:val="hybridMultilevel"/>
    <w:tmpl w:val="6B4840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75075D"/>
    <w:multiLevelType w:val="hybridMultilevel"/>
    <w:tmpl w:val="367A474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A4716C"/>
    <w:multiLevelType w:val="hybridMultilevel"/>
    <w:tmpl w:val="3B5A5E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43825D1"/>
    <w:multiLevelType w:val="hybridMultilevel"/>
    <w:tmpl w:val="EE8C10C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8D3BB5"/>
    <w:multiLevelType w:val="hybridMultilevel"/>
    <w:tmpl w:val="9C9805D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BA050BE"/>
    <w:multiLevelType w:val="hybridMultilevel"/>
    <w:tmpl w:val="1F86E032"/>
    <w:lvl w:ilvl="0" w:tplc="49AEFD4E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8259B6"/>
    <w:multiLevelType w:val="hybridMultilevel"/>
    <w:tmpl w:val="A9D021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0C242E9"/>
    <w:multiLevelType w:val="hybridMultilevel"/>
    <w:tmpl w:val="3DF07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E13492"/>
    <w:multiLevelType w:val="hybridMultilevel"/>
    <w:tmpl w:val="0FB630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D66A2"/>
    <w:multiLevelType w:val="hybridMultilevel"/>
    <w:tmpl w:val="432C5C1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DD6CF9"/>
    <w:multiLevelType w:val="hybridMultilevel"/>
    <w:tmpl w:val="5E4AD1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10"/>
  </w:num>
  <w:num w:numId="4">
    <w:abstractNumId w:val="9"/>
  </w:num>
  <w:num w:numId="5">
    <w:abstractNumId w:val="17"/>
  </w:num>
  <w:num w:numId="6">
    <w:abstractNumId w:val="15"/>
  </w:num>
  <w:num w:numId="7">
    <w:abstractNumId w:val="7"/>
  </w:num>
  <w:num w:numId="8">
    <w:abstractNumId w:val="16"/>
  </w:num>
  <w:num w:numId="9">
    <w:abstractNumId w:val="13"/>
  </w:num>
  <w:num w:numId="10">
    <w:abstractNumId w:val="5"/>
  </w:num>
  <w:num w:numId="11">
    <w:abstractNumId w:val="1"/>
  </w:num>
  <w:num w:numId="12">
    <w:abstractNumId w:val="3"/>
  </w:num>
  <w:num w:numId="13">
    <w:abstractNumId w:val="14"/>
  </w:num>
  <w:num w:numId="14">
    <w:abstractNumId w:val="0"/>
  </w:num>
  <w:num w:numId="15">
    <w:abstractNumId w:val="11"/>
  </w:num>
  <w:num w:numId="16">
    <w:abstractNumId w:val="2"/>
  </w:num>
  <w:num w:numId="17">
    <w:abstractNumId w:val="12"/>
  </w:num>
  <w:num w:numId="18">
    <w:abstractNumId w:val="8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0119"/>
    <w:rsid w:val="000730A6"/>
    <w:rsid w:val="00076483"/>
    <w:rsid w:val="00081267"/>
    <w:rsid w:val="00093591"/>
    <w:rsid w:val="000A21EC"/>
    <w:rsid w:val="00177CD1"/>
    <w:rsid w:val="00243D8F"/>
    <w:rsid w:val="00246AD4"/>
    <w:rsid w:val="00247DA9"/>
    <w:rsid w:val="003079B1"/>
    <w:rsid w:val="0038747E"/>
    <w:rsid w:val="00426CC9"/>
    <w:rsid w:val="0045607F"/>
    <w:rsid w:val="004A11E1"/>
    <w:rsid w:val="004C09B3"/>
    <w:rsid w:val="004C2436"/>
    <w:rsid w:val="0051775A"/>
    <w:rsid w:val="005251D8"/>
    <w:rsid w:val="00540D7E"/>
    <w:rsid w:val="0059734B"/>
    <w:rsid w:val="005A77FA"/>
    <w:rsid w:val="005D654F"/>
    <w:rsid w:val="005E602D"/>
    <w:rsid w:val="005F4109"/>
    <w:rsid w:val="00655EE3"/>
    <w:rsid w:val="006A7280"/>
    <w:rsid w:val="006C76DD"/>
    <w:rsid w:val="00733BED"/>
    <w:rsid w:val="007E69E1"/>
    <w:rsid w:val="00801B19"/>
    <w:rsid w:val="008024A1"/>
    <w:rsid w:val="00805DAF"/>
    <w:rsid w:val="00807517"/>
    <w:rsid w:val="00816E39"/>
    <w:rsid w:val="00834F7B"/>
    <w:rsid w:val="00850D05"/>
    <w:rsid w:val="00876A10"/>
    <w:rsid w:val="008C64D4"/>
    <w:rsid w:val="00951E3B"/>
    <w:rsid w:val="009A1AFA"/>
    <w:rsid w:val="009B49F0"/>
    <w:rsid w:val="009E2EDA"/>
    <w:rsid w:val="009E5B0D"/>
    <w:rsid w:val="00A07A23"/>
    <w:rsid w:val="00A234E2"/>
    <w:rsid w:val="00A26B14"/>
    <w:rsid w:val="00A40B43"/>
    <w:rsid w:val="00A42C07"/>
    <w:rsid w:val="00A436B1"/>
    <w:rsid w:val="00A641E7"/>
    <w:rsid w:val="00A97ADA"/>
    <w:rsid w:val="00AA18A9"/>
    <w:rsid w:val="00AD0CF3"/>
    <w:rsid w:val="00AD5F40"/>
    <w:rsid w:val="00B165F3"/>
    <w:rsid w:val="00B1739C"/>
    <w:rsid w:val="00B5199C"/>
    <w:rsid w:val="00B577CC"/>
    <w:rsid w:val="00BE03A9"/>
    <w:rsid w:val="00BE0BDC"/>
    <w:rsid w:val="00C64CDA"/>
    <w:rsid w:val="00C90119"/>
    <w:rsid w:val="00CB5A8B"/>
    <w:rsid w:val="00CB7AE7"/>
    <w:rsid w:val="00CC39F2"/>
    <w:rsid w:val="00D332CA"/>
    <w:rsid w:val="00D4333D"/>
    <w:rsid w:val="00D50876"/>
    <w:rsid w:val="00D75DBC"/>
    <w:rsid w:val="00DA61C0"/>
    <w:rsid w:val="00DC2BBA"/>
    <w:rsid w:val="00DC3FFC"/>
    <w:rsid w:val="00DE0FD5"/>
    <w:rsid w:val="00DE5D9C"/>
    <w:rsid w:val="00DF1DA0"/>
    <w:rsid w:val="00E460AF"/>
    <w:rsid w:val="00F04BAF"/>
    <w:rsid w:val="00F263A7"/>
    <w:rsid w:val="00F51C2E"/>
    <w:rsid w:val="00FB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19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6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E60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6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E60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E60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E60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E60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5E60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E60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60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E60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E60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E60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E60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E60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5E602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602D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E5D9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DE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80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DA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6060</Words>
  <Characters>34546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2023-04-20T06:12:00Z</cp:lastPrinted>
  <dcterms:created xsi:type="dcterms:W3CDTF">2024-03-14T02:42:00Z</dcterms:created>
  <dcterms:modified xsi:type="dcterms:W3CDTF">2024-03-14T02:42:00Z</dcterms:modified>
</cp:coreProperties>
</file>